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FE9FEC" w14:textId="386327EB" w:rsidR="00D21869" w:rsidRPr="007C51E2" w:rsidRDefault="008A0CE6" w:rsidP="00D21869">
      <w:pPr>
        <w:spacing w:after="0" w:line="240" w:lineRule="auto"/>
        <w:jc w:val="center"/>
        <w:rPr>
          <w:rFonts w:ascii="Arial Narrow" w:hAnsi="Arial Narrow"/>
        </w:rPr>
      </w:pPr>
      <w:r>
        <w:rPr>
          <w:rFonts w:ascii="Arial Narrow" w:hAnsi="Arial Narrow"/>
        </w:rPr>
        <w:t>4</w:t>
      </w:r>
      <w:bookmarkStart w:id="0" w:name="_GoBack"/>
      <w:bookmarkEnd w:id="0"/>
      <w:r w:rsidR="00D21869" w:rsidRPr="007C51E2">
        <w:rPr>
          <w:rFonts w:ascii="Arial Narrow" w:hAnsi="Arial Narrow"/>
          <w:noProof/>
          <w:lang w:eastAsia="fr-FR"/>
        </w:rPr>
        <w:drawing>
          <wp:inline distT="0" distB="0" distL="0" distR="0" wp14:anchorId="5749D868" wp14:editId="46FFE60C">
            <wp:extent cx="1451174" cy="1512000"/>
            <wp:effectExtent l="0" t="0" r="0" b="0"/>
            <wp:docPr id="734128089" name="Image 73412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4921" t="23348" r="42989"/>
                    <a:stretch/>
                  </pic:blipFill>
                  <pic:spPr bwMode="auto">
                    <a:xfrm>
                      <a:off x="0" y="0"/>
                      <a:ext cx="1451174" cy="1512000"/>
                    </a:xfrm>
                    <a:prstGeom prst="rect">
                      <a:avLst/>
                    </a:prstGeom>
                    <a:noFill/>
                    <a:ln>
                      <a:noFill/>
                    </a:ln>
                    <a:extLst>
                      <a:ext uri="{53640926-AAD7-44D8-BBD7-CCE9431645EC}">
                        <a14:shadowObscured xmlns:a14="http://schemas.microsoft.com/office/drawing/2010/main"/>
                      </a:ext>
                    </a:extLst>
                  </pic:spPr>
                </pic:pic>
              </a:graphicData>
            </a:graphic>
          </wp:inline>
        </w:drawing>
      </w:r>
    </w:p>
    <w:p w14:paraId="4CDF6DAD" w14:textId="46BD0DD2" w:rsidR="00B35610" w:rsidRPr="00D21869" w:rsidRDefault="008C291A" w:rsidP="00D21869">
      <w:pPr>
        <w:spacing w:after="0" w:line="240" w:lineRule="auto"/>
        <w:contextualSpacing/>
        <w:jc w:val="center"/>
        <w:rPr>
          <w:rFonts w:ascii="Bookman Old Style" w:eastAsia="Times New Roman" w:hAnsi="Bookman Old Style" w:cs="Arial"/>
          <w:sz w:val="28"/>
          <w:szCs w:val="28"/>
        </w:rPr>
      </w:pPr>
      <w:r w:rsidRPr="00D21869">
        <w:rPr>
          <w:rFonts w:ascii="Bookman Old Style" w:eastAsia="Times New Roman" w:hAnsi="Bookman Old Style" w:cs="Arial"/>
          <w:b/>
          <w:sz w:val="28"/>
          <w:szCs w:val="28"/>
        </w:rPr>
        <w:t>ENQUETE NATIONALE POUR L’ELABORATION DES</w:t>
      </w:r>
    </w:p>
    <w:p w14:paraId="327F61F0" w14:textId="40395763" w:rsidR="00B35610" w:rsidRPr="00D21869" w:rsidRDefault="008C291A" w:rsidP="00B35610">
      <w:pPr>
        <w:spacing w:after="0" w:line="240" w:lineRule="auto"/>
        <w:jc w:val="center"/>
        <w:rPr>
          <w:rFonts w:ascii="Bookman Old Style" w:eastAsia="Times New Roman" w:hAnsi="Bookman Old Style" w:cs="Times New Roman"/>
          <w:b/>
          <w:sz w:val="28"/>
          <w:szCs w:val="28"/>
        </w:rPr>
      </w:pPr>
      <w:r w:rsidRPr="008C291A">
        <w:rPr>
          <w:rFonts w:ascii="Bookman Old Style" w:eastAsia="Times New Roman" w:hAnsi="Bookman Old Style" w:cs="Times New Roman"/>
          <w:b/>
          <w:sz w:val="28"/>
          <w:szCs w:val="28"/>
        </w:rPr>
        <w:t>COMPTES DE LA SANTE</w:t>
      </w:r>
    </w:p>
    <w:p w14:paraId="5BDCF0BA" w14:textId="2F926E45" w:rsidR="00B35610" w:rsidRPr="00D21869" w:rsidRDefault="008C291A" w:rsidP="00B35610">
      <w:pPr>
        <w:pBdr>
          <w:bottom w:val="single" w:sz="6" w:space="9" w:color="auto"/>
        </w:pBdr>
        <w:spacing w:after="0" w:line="240" w:lineRule="auto"/>
        <w:jc w:val="center"/>
        <w:rPr>
          <w:rFonts w:ascii="Bookman Old Style" w:eastAsia="Times New Roman" w:hAnsi="Bookman Old Style" w:cs="Times New Roman"/>
          <w:b/>
          <w:sz w:val="28"/>
          <w:szCs w:val="28"/>
        </w:rPr>
      </w:pPr>
      <w:r w:rsidRPr="008C291A">
        <w:rPr>
          <w:rFonts w:ascii="Bookman Old Style" w:eastAsia="Times New Roman" w:hAnsi="Bookman Old Style" w:cs="Times New Roman"/>
          <w:b/>
          <w:sz w:val="28"/>
          <w:szCs w:val="28"/>
        </w:rPr>
        <w:t>ANNEE</w:t>
      </w:r>
      <w:r w:rsidRPr="00D21869">
        <w:rPr>
          <w:rFonts w:ascii="Bookman Old Style" w:eastAsia="Times New Roman" w:hAnsi="Bookman Old Style" w:cs="Times New Roman"/>
          <w:b/>
          <w:sz w:val="28"/>
          <w:szCs w:val="28"/>
        </w:rPr>
        <w:t>………</w:t>
      </w:r>
    </w:p>
    <w:p w14:paraId="41BA81A2" w14:textId="03EC628A" w:rsidR="00AD0287" w:rsidRPr="00776341" w:rsidRDefault="003C590D" w:rsidP="00751ED1">
      <w:pPr>
        <w:rPr>
          <w:rFonts w:ascii="Bookman Old Style" w:eastAsiaTheme="minorEastAsia" w:hAnsi="Bookman Old Style"/>
          <w:b/>
          <w:sz w:val="36"/>
          <w:szCs w:val="36"/>
          <w:lang w:eastAsia="fr-FR"/>
        </w:rPr>
      </w:pPr>
      <w:r>
        <w:rPr>
          <w:b/>
          <w:bCs/>
          <w:noProof/>
          <w:u w:val="single"/>
          <w:lang w:eastAsia="fr-FR"/>
        </w:rPr>
        <mc:AlternateContent>
          <mc:Choice Requires="wps">
            <w:drawing>
              <wp:anchor distT="0" distB="0" distL="114300" distR="114300" simplePos="0" relativeHeight="251659264" behindDoc="0" locked="0" layoutInCell="1" allowOverlap="1" wp14:anchorId="796C1AF7" wp14:editId="2753CBB7">
                <wp:simplePos x="0" y="0"/>
                <wp:positionH relativeFrom="column">
                  <wp:posOffset>-163830</wp:posOffset>
                </wp:positionH>
                <wp:positionV relativeFrom="paragraph">
                  <wp:posOffset>688340</wp:posOffset>
                </wp:positionV>
                <wp:extent cx="9241155" cy="1847850"/>
                <wp:effectExtent l="0" t="0" r="1714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1155" cy="1847850"/>
                        </a:xfrm>
                        <a:prstGeom prst="rect">
                          <a:avLst/>
                        </a:prstGeom>
                        <a:solidFill>
                          <a:srgbClr val="FFFFFF"/>
                        </a:solidFill>
                        <a:ln w="19050" cmpd="sng">
                          <a:solidFill>
                            <a:srgbClr val="000000"/>
                          </a:solidFill>
                          <a:miter lim="800000"/>
                          <a:headEnd/>
                          <a:tailEnd/>
                        </a:ln>
                      </wps:spPr>
                      <wps:txbx>
                        <w:txbxContent>
                          <w:p w14:paraId="73D1C44A" w14:textId="77777777" w:rsidR="008A0CE6" w:rsidRDefault="008A0CE6" w:rsidP="00B35610">
                            <w:pPr>
                              <w:spacing w:after="0"/>
                            </w:pPr>
                            <w:r w:rsidRPr="009C5309">
                              <w:rPr>
                                <w:b/>
                                <w:bCs/>
                                <w:u w:val="single"/>
                              </w:rPr>
                              <w:t>IMPORTANT</w:t>
                            </w:r>
                            <w:r w:rsidRPr="009C5309">
                              <w:t xml:space="preserve"> </w:t>
                            </w:r>
                          </w:p>
                          <w:p w14:paraId="516446D0" w14:textId="5EAF9F2B" w:rsidR="008A0CE6" w:rsidRPr="009C5309" w:rsidRDefault="008A0CE6" w:rsidP="00B35610">
                            <w:pPr>
                              <w:spacing w:after="0"/>
                              <w:jc w:val="both"/>
                            </w:pPr>
                            <w:r w:rsidRPr="009C5309">
                              <w:t>Dans le cadre du processus d’élaboration des Comptes de la Santé, le Ministère de la Santé</w:t>
                            </w:r>
                            <w:r>
                              <w:t xml:space="preserve"> et de l’Hygiène Publique</w:t>
                            </w:r>
                            <w:r w:rsidRPr="009C5309">
                              <w:t xml:space="preserve"> en collaboration avec les Ministères en charge de l’Économie et des Finances, de la Planification et les Partenaires Techniques et Financiers, entreprend actuellement une enquête sur les dépenses de santé au Togo pour la période du 1</w:t>
                            </w:r>
                            <w:r w:rsidRPr="009C5309">
                              <w:rPr>
                                <w:vertAlign w:val="superscript"/>
                              </w:rPr>
                              <w:t>er</w:t>
                            </w:r>
                            <w:r w:rsidRPr="009C5309">
                              <w:t xml:space="preserve"> janvier au 31 décembre des années 20</w:t>
                            </w:r>
                            <w:r>
                              <w:t>22 et</w:t>
                            </w:r>
                            <w:r w:rsidRPr="009C5309">
                              <w:t xml:space="preserve"> 20</w:t>
                            </w:r>
                            <w:r>
                              <w:t>23</w:t>
                            </w:r>
                            <w:r w:rsidRPr="009C5309">
                              <w:t>. Ces données permettront de décrire les flux financiers mobilisés et leur utilisation</w:t>
                            </w:r>
                            <w:r>
                              <w:t>,</w:t>
                            </w:r>
                            <w:r w:rsidRPr="009C5309">
                              <w:t xml:space="preserve"> et de mieux éclairer les décideurs de santé dans le cadre de la formulation et de la programmation de la politique sanitaire.</w:t>
                            </w:r>
                            <w:r>
                              <w:t xml:space="preserve"> </w:t>
                            </w:r>
                            <w:r w:rsidRPr="009C5309">
                              <w:t>Pour une réussite de l’opération, l’équipe technique chargée d’élaborer les Comptes de la Santé vous prie de bien vouloir remplir le présent questionnaire destiné à recueillir les informations permettant d’analyser vos dépenses et vos recettes pour la période indiquée.</w:t>
                            </w:r>
                          </w:p>
                          <w:p w14:paraId="0EFD8430" w14:textId="77777777" w:rsidR="008A0CE6" w:rsidRDefault="008A0CE6" w:rsidP="00B35610">
                            <w:pPr>
                              <w:spacing w:after="0"/>
                              <w:jc w:val="both"/>
                              <w:rPr>
                                <w:i/>
                                <w:iCs/>
                              </w:rPr>
                            </w:pPr>
                            <w:r w:rsidRPr="009C5309">
                              <w:rPr>
                                <w:b/>
                                <w:bCs/>
                                <w:i/>
                                <w:iCs/>
                                <w:u w:val="single"/>
                              </w:rPr>
                              <w:t>Confidentialité</w:t>
                            </w:r>
                            <w:r w:rsidRPr="009C5309">
                              <w:rPr>
                                <w:i/>
                                <w:iCs/>
                                <w:u w:val="single"/>
                              </w:rPr>
                              <w:t> </w:t>
                            </w:r>
                            <w:r w:rsidRPr="009C5309">
                              <w:rPr>
                                <w:i/>
                                <w:iCs/>
                              </w:rPr>
                              <w:t xml:space="preserve">: Les informations recueillies seront confidentielles et ne pourront être publiées que sous forme anonyme. </w:t>
                            </w:r>
                          </w:p>
                          <w:p w14:paraId="2EC4EB1F" w14:textId="77777777" w:rsidR="008A0CE6" w:rsidRPr="009D020A" w:rsidRDefault="008A0CE6" w:rsidP="00B35610">
                            <w:r w:rsidRPr="009C5309">
                              <w:rPr>
                                <w:b/>
                                <w:bCs/>
                              </w:rPr>
                              <w:t>Merci pour votre collaboration</w:t>
                            </w:r>
                          </w:p>
                          <w:p w14:paraId="537CDB41" w14:textId="77777777" w:rsidR="008A0CE6" w:rsidRDefault="008A0CE6" w:rsidP="00B356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6C1AF7" id="_x0000_t202" coordsize="21600,21600" o:spt="202" path="m,l,21600r21600,l21600,xe">
                <v:stroke joinstyle="miter"/>
                <v:path gradientshapeok="t" o:connecttype="rect"/>
              </v:shapetype>
              <v:shape id="Text Box 2" o:spid="_x0000_s1026" type="#_x0000_t202" style="position:absolute;margin-left:-12.9pt;margin-top:54.2pt;width:727.65pt;height:1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" strokeweight="1.5pt">
                <v:textbox>
                  <w:txbxContent>
                    <w:p w14:paraId="73D1C44A" w14:textId="77777777" w:rsidR="008A0CE6" w:rsidRDefault="008A0CE6" w:rsidP="00B35610">
                      <w:pPr>
                        <w:spacing w:after="0"/>
                      </w:pPr>
                      <w:r w:rsidRPr="009C5309">
                        <w:rPr>
                          <w:b/>
                          <w:bCs/>
                          <w:u w:val="single"/>
                        </w:rPr>
                        <w:t>IMPORTANT</w:t>
                      </w:r>
                      <w:r w:rsidRPr="009C5309">
                        <w:t xml:space="preserve"> </w:t>
                      </w:r>
                    </w:p>
                    <w:p w14:paraId="516446D0" w14:textId="5EAF9F2B" w:rsidR="008A0CE6" w:rsidRPr="009C5309" w:rsidRDefault="008A0CE6" w:rsidP="00B35610">
                      <w:pPr>
                        <w:spacing w:after="0"/>
                        <w:jc w:val="both"/>
                      </w:pPr>
                      <w:r w:rsidRPr="009C5309">
                        <w:t>Dans le cadre du processus d’élaboration des Comptes de la Santé, le Ministère de la Santé</w:t>
                      </w:r>
                      <w:r>
                        <w:t xml:space="preserve"> et de l’Hygiène Publique</w:t>
                      </w:r>
                      <w:r w:rsidRPr="009C5309">
                        <w:t xml:space="preserve"> en collaboration avec les Ministères en charge de l’Économie et des Finances, de la Planification et les Partenaires Techniques et Financiers, entreprend actuellement une enquête sur les dépenses de santé au Togo pour la période du 1</w:t>
                      </w:r>
                      <w:r w:rsidRPr="009C5309">
                        <w:rPr>
                          <w:vertAlign w:val="superscript"/>
                        </w:rPr>
                        <w:t>er</w:t>
                      </w:r>
                      <w:r w:rsidRPr="009C5309">
                        <w:t xml:space="preserve"> janvier au 31 décembre des années 20</w:t>
                      </w:r>
                      <w:r>
                        <w:t>22 et</w:t>
                      </w:r>
                      <w:r w:rsidRPr="009C5309">
                        <w:t xml:space="preserve"> 20</w:t>
                      </w:r>
                      <w:r>
                        <w:t>23</w:t>
                      </w:r>
                      <w:r w:rsidRPr="009C5309">
                        <w:t>. Ces données permettront de décrire les flux financiers mobilisés et leur utilisation</w:t>
                      </w:r>
                      <w:r>
                        <w:t>,</w:t>
                      </w:r>
                      <w:r w:rsidRPr="009C5309">
                        <w:t xml:space="preserve"> et de mieux éclairer les décideurs de santé dans le cadre de la formulation et de la programmation de la politique sanitaire.</w:t>
                      </w:r>
                      <w:r>
                        <w:t xml:space="preserve"> </w:t>
                      </w:r>
                      <w:r w:rsidRPr="009C5309">
                        <w:t>Pour une réussite de l’opération, l’équipe technique chargée d’élaborer les Comptes de la Santé vous prie de bien vouloir remplir le présent questionnaire destiné à recueillir les informations permettant d’analyser vos dépenses et vos recettes pour la période indiquée.</w:t>
                      </w:r>
                    </w:p>
                    <w:p w14:paraId="0EFD8430" w14:textId="77777777" w:rsidR="008A0CE6" w:rsidRDefault="008A0CE6" w:rsidP="00B35610">
                      <w:pPr>
                        <w:spacing w:after="0"/>
                        <w:jc w:val="both"/>
                        <w:rPr>
                          <w:i/>
                          <w:iCs/>
                        </w:rPr>
                      </w:pPr>
                      <w:r w:rsidRPr="009C5309">
                        <w:rPr>
                          <w:b/>
                          <w:bCs/>
                          <w:i/>
                          <w:iCs/>
                          <w:u w:val="single"/>
                        </w:rPr>
                        <w:t>Confidentialité</w:t>
                      </w:r>
                      <w:r w:rsidRPr="009C5309">
                        <w:rPr>
                          <w:i/>
                          <w:iCs/>
                          <w:u w:val="single"/>
                        </w:rPr>
                        <w:t> </w:t>
                      </w:r>
                      <w:r w:rsidRPr="009C5309">
                        <w:rPr>
                          <w:i/>
                          <w:iCs/>
                        </w:rPr>
                        <w:t xml:space="preserve">: Les informations recueillies seront confidentielles et ne pourront être publiées que sous forme anonyme. </w:t>
                      </w:r>
                    </w:p>
                    <w:p w14:paraId="2EC4EB1F" w14:textId="77777777" w:rsidR="008A0CE6" w:rsidRPr="009D020A" w:rsidRDefault="008A0CE6" w:rsidP="00B35610">
                      <w:r w:rsidRPr="009C5309">
                        <w:rPr>
                          <w:b/>
                          <w:bCs/>
                        </w:rPr>
                        <w:t>Merci pour votre collaboration</w:t>
                      </w:r>
                    </w:p>
                    <w:p w14:paraId="537CDB41" w14:textId="77777777" w:rsidR="008A0CE6" w:rsidRDefault="008A0CE6" w:rsidP="00B35610"/>
                  </w:txbxContent>
                </v:textbox>
              </v:shape>
            </w:pict>
          </mc:Fallback>
        </mc:AlternateContent>
      </w:r>
      <w:r w:rsidR="00B35610" w:rsidRPr="00776341">
        <w:rPr>
          <w:rFonts w:ascii="Bookman Old Style" w:eastAsiaTheme="minorEastAsia" w:hAnsi="Bookman Old Style"/>
          <w:b/>
          <w:sz w:val="36"/>
          <w:szCs w:val="36"/>
          <w:lang w:eastAsia="fr-FR"/>
        </w:rPr>
        <w:t xml:space="preserve">QUESTIONNAIRE DESTINE AUX </w:t>
      </w:r>
      <w:r w:rsidR="00B35610">
        <w:rPr>
          <w:rFonts w:ascii="Bookman Old Style" w:eastAsiaTheme="minorEastAsia" w:hAnsi="Bookman Old Style"/>
          <w:b/>
          <w:sz w:val="36"/>
          <w:szCs w:val="36"/>
          <w:lang w:eastAsia="fr-FR"/>
        </w:rPr>
        <w:t>PHARMACIES/OFFICINES</w:t>
      </w:r>
      <w:r>
        <w:rPr>
          <w:rFonts w:ascii="Bookman Old Style" w:eastAsiaTheme="minorEastAsia" w:hAnsi="Bookman Old Style"/>
          <w:b/>
          <w:sz w:val="36"/>
          <w:szCs w:val="36"/>
          <w:lang w:eastAsia="fr-FR"/>
        </w:rPr>
        <w:t xml:space="preserve"> ET AUTRES DISPENSATEURS DE PRODUITS D</w:t>
      </w:r>
      <w:r w:rsidRPr="00751ED1">
        <w:rPr>
          <w:rFonts w:ascii="Bookman Old Style" w:eastAsiaTheme="minorEastAsia" w:hAnsi="Bookman Old Style"/>
          <w:b/>
          <w:sz w:val="36"/>
          <w:szCs w:val="36"/>
          <w:lang w:eastAsia="fr-FR"/>
        </w:rPr>
        <w:t>E SANTE</w:t>
      </w:r>
    </w:p>
    <w:p w14:paraId="566D001F" w14:textId="77777777" w:rsidR="00B35610" w:rsidRDefault="00B35610" w:rsidP="00B35610">
      <w:pPr>
        <w:spacing w:after="0"/>
        <w:rPr>
          <w:b/>
          <w:bCs/>
          <w:u w:val="single"/>
        </w:rPr>
      </w:pPr>
    </w:p>
    <w:p w14:paraId="2EAA7A75" w14:textId="77777777" w:rsidR="00B35610" w:rsidRDefault="00B35610" w:rsidP="00B35610">
      <w:pPr>
        <w:spacing w:after="0"/>
        <w:rPr>
          <w:b/>
          <w:bCs/>
          <w:u w:val="single"/>
        </w:rPr>
      </w:pPr>
    </w:p>
    <w:p w14:paraId="5D28A222" w14:textId="77777777" w:rsidR="00B35610" w:rsidRDefault="00B35610" w:rsidP="00B35610">
      <w:pPr>
        <w:spacing w:after="0"/>
        <w:rPr>
          <w:b/>
          <w:bCs/>
          <w:u w:val="single"/>
        </w:rPr>
      </w:pPr>
    </w:p>
    <w:p w14:paraId="7AE0E510" w14:textId="77777777" w:rsidR="00B35610" w:rsidRDefault="00B35610" w:rsidP="00B35610">
      <w:pPr>
        <w:spacing w:after="0"/>
        <w:rPr>
          <w:b/>
          <w:bCs/>
          <w:u w:val="single"/>
        </w:rPr>
      </w:pPr>
    </w:p>
    <w:p w14:paraId="20C09A8A" w14:textId="77777777" w:rsidR="00B35610" w:rsidRDefault="00B35610" w:rsidP="00B35610">
      <w:pPr>
        <w:spacing w:after="0"/>
        <w:rPr>
          <w:b/>
          <w:bCs/>
          <w:u w:val="single"/>
        </w:rPr>
      </w:pPr>
    </w:p>
    <w:p w14:paraId="17F56033" w14:textId="77777777" w:rsidR="00B35610" w:rsidRDefault="00B35610" w:rsidP="00B35610">
      <w:pPr>
        <w:spacing w:after="0"/>
        <w:jc w:val="both"/>
        <w:rPr>
          <w:b/>
          <w:bCs/>
          <w:i/>
          <w:iCs/>
          <w:u w:val="single"/>
        </w:rPr>
      </w:pPr>
    </w:p>
    <w:p w14:paraId="3B78439E" w14:textId="77777777" w:rsidR="00B35610" w:rsidRDefault="00B35610" w:rsidP="00B35610">
      <w:pPr>
        <w:spacing w:after="0"/>
        <w:jc w:val="both"/>
        <w:rPr>
          <w:b/>
          <w:bCs/>
          <w:i/>
          <w:iCs/>
          <w:u w:val="single"/>
        </w:rPr>
      </w:pPr>
    </w:p>
    <w:p w14:paraId="0FC6DBFE" w14:textId="77777777" w:rsidR="00B35610" w:rsidRDefault="00B35610" w:rsidP="00B35610">
      <w:pPr>
        <w:spacing w:after="0"/>
        <w:jc w:val="both"/>
        <w:rPr>
          <w:b/>
          <w:bCs/>
          <w:i/>
          <w:iCs/>
          <w:u w:val="single"/>
        </w:rPr>
      </w:pPr>
    </w:p>
    <w:p w14:paraId="5AF25FB6" w14:textId="77777777" w:rsidR="00B35610" w:rsidRDefault="00B35610" w:rsidP="00B35610">
      <w:pPr>
        <w:spacing w:after="0"/>
        <w:jc w:val="both"/>
        <w:rPr>
          <w:b/>
          <w:bCs/>
          <w:i/>
          <w:iCs/>
          <w:u w:val="single"/>
        </w:rPr>
      </w:pPr>
    </w:p>
    <w:p w14:paraId="1F4EAB0D" w14:textId="4BC603E2" w:rsidR="00B35610" w:rsidRDefault="00B35610" w:rsidP="00B35610">
      <w:pPr>
        <w:spacing w:after="0"/>
        <w:jc w:val="both"/>
        <w:rPr>
          <w:b/>
          <w:bCs/>
          <w:i/>
          <w:iCs/>
          <w:u w:val="single"/>
        </w:rPr>
      </w:pPr>
    </w:p>
    <w:p w14:paraId="275C4118" w14:textId="77777777" w:rsidR="003551CD" w:rsidRDefault="003551CD" w:rsidP="004F32FA">
      <w:pPr>
        <w:spacing w:after="0" w:line="240" w:lineRule="auto"/>
        <w:jc w:val="center"/>
        <w:rPr>
          <w:b/>
          <w:sz w:val="24"/>
          <w:szCs w:val="24"/>
        </w:rPr>
      </w:pPr>
    </w:p>
    <w:p w14:paraId="1939EB98" w14:textId="77777777" w:rsidR="003551CD" w:rsidRDefault="003551CD" w:rsidP="004F32FA">
      <w:pPr>
        <w:spacing w:after="0" w:line="240" w:lineRule="auto"/>
        <w:jc w:val="center"/>
        <w:rPr>
          <w:b/>
          <w:sz w:val="24"/>
          <w:szCs w:val="24"/>
        </w:rPr>
      </w:pPr>
    </w:p>
    <w:p w14:paraId="5E0FF0B2" w14:textId="77777777" w:rsidR="003551CD" w:rsidRDefault="003551CD" w:rsidP="004F32FA">
      <w:pPr>
        <w:spacing w:after="0" w:line="240" w:lineRule="auto"/>
        <w:jc w:val="center"/>
        <w:rPr>
          <w:b/>
          <w:sz w:val="24"/>
          <w:szCs w:val="24"/>
        </w:rPr>
      </w:pPr>
    </w:p>
    <w:p w14:paraId="2491CBA3" w14:textId="77777777" w:rsidR="003551CD" w:rsidRDefault="003551CD" w:rsidP="004F32FA">
      <w:pPr>
        <w:spacing w:after="0" w:line="240" w:lineRule="auto"/>
        <w:jc w:val="center"/>
        <w:rPr>
          <w:b/>
          <w:sz w:val="24"/>
          <w:szCs w:val="24"/>
        </w:rPr>
      </w:pPr>
    </w:p>
    <w:p w14:paraId="083DE012" w14:textId="77777777" w:rsidR="003551CD" w:rsidRDefault="003551CD" w:rsidP="004F32FA">
      <w:pPr>
        <w:spacing w:after="0" w:line="240" w:lineRule="auto"/>
        <w:jc w:val="center"/>
        <w:rPr>
          <w:b/>
          <w:sz w:val="24"/>
          <w:szCs w:val="24"/>
        </w:rPr>
      </w:pPr>
    </w:p>
    <w:p w14:paraId="48C9BA53" w14:textId="77777777" w:rsidR="003551CD" w:rsidRDefault="003551CD" w:rsidP="004F32FA">
      <w:pPr>
        <w:spacing w:after="0" w:line="240" w:lineRule="auto"/>
        <w:jc w:val="center"/>
        <w:rPr>
          <w:b/>
          <w:sz w:val="24"/>
          <w:szCs w:val="24"/>
        </w:rPr>
      </w:pPr>
    </w:p>
    <w:p w14:paraId="1489C949" w14:textId="4F792423" w:rsidR="004F32FA" w:rsidRPr="004F32FA" w:rsidDel="00B61C91" w:rsidRDefault="004F32FA" w:rsidP="004F32FA">
      <w:pPr>
        <w:spacing w:after="0" w:line="240" w:lineRule="auto"/>
        <w:jc w:val="center"/>
        <w:rPr>
          <w:rFonts w:ascii="Arial" w:hAnsi="Arial" w:cs="Arial"/>
          <w:b/>
          <w:iCs/>
        </w:rPr>
      </w:pPr>
      <w:r>
        <w:rPr>
          <w:b/>
          <w:sz w:val="24"/>
          <w:szCs w:val="24"/>
        </w:rPr>
        <w:t xml:space="preserve">Date du premier contact : </w:t>
      </w:r>
      <w:r w:rsidRPr="00EB06E2">
        <w:rPr>
          <w:b/>
          <w:sz w:val="24"/>
          <w:szCs w:val="24"/>
        </w:rPr>
        <w:t>Jour|___|___| Mois |___|___|    Année |___|___||___|___|</w:t>
      </w:r>
    </w:p>
    <w:p w14:paraId="068FC787" w14:textId="77777777" w:rsidR="004F32FA" w:rsidRDefault="004F32FA" w:rsidP="00B35610">
      <w:pPr>
        <w:spacing w:after="0"/>
        <w:jc w:val="both"/>
        <w:rPr>
          <w:b/>
          <w:bCs/>
          <w:i/>
          <w:iCs/>
          <w:u w:val="single"/>
        </w:rPr>
      </w:pPr>
    </w:p>
    <w:tbl>
      <w:tblPr>
        <w:tblW w:w="50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94"/>
        <w:gridCol w:w="7034"/>
      </w:tblGrid>
      <w:tr w:rsidR="006D4ED0" w:rsidRPr="004B0D30" w14:paraId="2FDD51D6" w14:textId="77777777" w:rsidTr="00D21869">
        <w:trPr>
          <w:trHeight w:val="170"/>
        </w:trPr>
        <w:tc>
          <w:tcPr>
            <w:tcW w:w="2493" w:type="pct"/>
            <w:vAlign w:val="center"/>
          </w:tcPr>
          <w:p w14:paraId="57A60363" w14:textId="4CB15E7B" w:rsidR="006D4ED0" w:rsidRPr="004F32FA" w:rsidDel="00B61C91" w:rsidRDefault="004F32FA" w:rsidP="004F32FA">
            <w:pPr>
              <w:spacing w:after="0" w:line="240" w:lineRule="auto"/>
              <w:jc w:val="center"/>
              <w:rPr>
                <w:rFonts w:ascii="Arial" w:hAnsi="Arial" w:cs="Arial"/>
                <w:b/>
                <w:iCs/>
              </w:rPr>
            </w:pPr>
            <w:r w:rsidRPr="004F32FA">
              <w:rPr>
                <w:rFonts w:ascii="Arial" w:hAnsi="Arial" w:cs="Arial"/>
                <w:b/>
                <w:iCs/>
              </w:rPr>
              <w:t>IDENTITE DES AGENTS (Nom, prénom</w:t>
            </w:r>
            <w:r>
              <w:rPr>
                <w:rFonts w:ascii="Arial" w:hAnsi="Arial" w:cs="Arial"/>
                <w:b/>
                <w:iCs/>
              </w:rPr>
              <w:t xml:space="preserve">s et </w:t>
            </w:r>
            <w:r w:rsidRPr="004F32FA">
              <w:rPr>
                <w:rFonts w:ascii="Arial" w:hAnsi="Arial" w:cs="Arial"/>
                <w:b/>
                <w:iCs/>
              </w:rPr>
              <w:t>code)</w:t>
            </w:r>
          </w:p>
        </w:tc>
        <w:tc>
          <w:tcPr>
            <w:tcW w:w="2507" w:type="pct"/>
            <w:vAlign w:val="center"/>
          </w:tcPr>
          <w:p w14:paraId="16DCCE26" w14:textId="02E5F7AE" w:rsidR="006D4ED0" w:rsidRPr="004F32FA" w:rsidRDefault="006D4ED0" w:rsidP="004F32FA">
            <w:pPr>
              <w:spacing w:after="0" w:line="240" w:lineRule="auto"/>
              <w:jc w:val="center"/>
              <w:rPr>
                <w:rFonts w:ascii="Arial" w:hAnsi="Arial" w:cs="Arial"/>
                <w:b/>
                <w:bCs/>
                <w:iCs/>
              </w:rPr>
            </w:pPr>
            <w:r w:rsidRPr="004F32FA">
              <w:rPr>
                <w:rFonts w:ascii="Arial" w:hAnsi="Arial" w:cs="Arial"/>
                <w:b/>
                <w:bCs/>
                <w:iCs/>
              </w:rPr>
              <w:t>DATE</w:t>
            </w:r>
            <w:r w:rsidR="00FE5751">
              <w:rPr>
                <w:rFonts w:ascii="Arial" w:hAnsi="Arial" w:cs="Arial"/>
                <w:b/>
                <w:bCs/>
                <w:iCs/>
              </w:rPr>
              <w:t>S</w:t>
            </w:r>
            <w:r w:rsidRPr="004F32FA">
              <w:rPr>
                <w:rFonts w:ascii="Arial" w:hAnsi="Arial" w:cs="Arial"/>
                <w:b/>
                <w:bCs/>
                <w:iCs/>
              </w:rPr>
              <w:t xml:space="preserve"> DES ACTIVITES</w:t>
            </w:r>
          </w:p>
        </w:tc>
      </w:tr>
      <w:tr w:rsidR="00B35610" w:rsidRPr="00EB06E2" w14:paraId="6DE8BE9A" w14:textId="77777777" w:rsidTr="00D21869">
        <w:trPr>
          <w:trHeight w:val="170"/>
        </w:trPr>
        <w:tc>
          <w:tcPr>
            <w:tcW w:w="2493" w:type="pct"/>
            <w:vAlign w:val="center"/>
          </w:tcPr>
          <w:p w14:paraId="53980C21" w14:textId="332E2DA9" w:rsidR="00643D28" w:rsidRDefault="00643D28" w:rsidP="00C22032">
            <w:pPr>
              <w:spacing w:after="0" w:line="240" w:lineRule="auto"/>
              <w:rPr>
                <w:rFonts w:ascii="Arial" w:hAnsi="Arial" w:cs="Arial"/>
              </w:rPr>
            </w:pPr>
            <w:r>
              <w:rPr>
                <w:rFonts w:ascii="Arial" w:hAnsi="Arial" w:cs="Arial"/>
              </w:rPr>
              <w:t xml:space="preserve"> TERRAIN</w:t>
            </w:r>
          </w:p>
          <w:p w14:paraId="78B33EAE" w14:textId="4CEA4CFB" w:rsidR="00643D28" w:rsidRDefault="00C22032" w:rsidP="00C22032">
            <w:pPr>
              <w:spacing w:after="0" w:line="240" w:lineRule="auto"/>
              <w:rPr>
                <w:rFonts w:ascii="Arial" w:hAnsi="Arial" w:cs="Arial"/>
              </w:rPr>
            </w:pPr>
            <w:r>
              <w:rPr>
                <w:rFonts w:ascii="Arial" w:hAnsi="Arial" w:cs="Arial"/>
              </w:rPr>
              <w:t xml:space="preserve">1. ENQUETEUR/POINT FOCAL ENTITE </w:t>
            </w:r>
          </w:p>
          <w:p w14:paraId="49CFEE92" w14:textId="261B19A3" w:rsidR="00B35610" w:rsidRDefault="00B35610" w:rsidP="00C22032">
            <w:pPr>
              <w:spacing w:after="0" w:line="240" w:lineRule="auto"/>
              <w:rPr>
                <w:rFonts w:ascii="Arial" w:hAnsi="Arial" w:cs="Arial"/>
              </w:rPr>
            </w:pPr>
            <w:r>
              <w:rPr>
                <w:rFonts w:ascii="Arial" w:hAnsi="Arial" w:cs="Arial"/>
              </w:rPr>
              <w:t>_____________________________</w:t>
            </w:r>
            <w:r w:rsidR="00C22032">
              <w:rPr>
                <w:rFonts w:ascii="Arial" w:hAnsi="Arial" w:cs="Arial"/>
              </w:rPr>
              <w:t>_______________</w:t>
            </w:r>
            <w:r>
              <w:rPr>
                <w:rFonts w:ascii="Arial" w:hAnsi="Arial" w:cs="Arial"/>
              </w:rPr>
              <w:t xml:space="preserve">   </w:t>
            </w:r>
            <w:r w:rsidRPr="00EB06E2">
              <w:rPr>
                <w:rFonts w:ascii="Arial" w:hAnsi="Arial" w:cs="Arial"/>
              </w:rPr>
              <w:t>|____|____|</w:t>
            </w:r>
          </w:p>
          <w:p w14:paraId="1226A84A" w14:textId="72E20713" w:rsidR="00341B61" w:rsidRPr="00EB06E2" w:rsidRDefault="00341B61" w:rsidP="004F32FA">
            <w:pPr>
              <w:spacing w:after="0" w:line="240" w:lineRule="auto"/>
              <w:jc w:val="center"/>
              <w:rPr>
                <w:rFonts w:ascii="Arial" w:hAnsi="Arial" w:cs="Arial"/>
              </w:rPr>
            </w:pPr>
          </w:p>
        </w:tc>
        <w:tc>
          <w:tcPr>
            <w:tcW w:w="2507" w:type="pct"/>
            <w:vAlign w:val="center"/>
          </w:tcPr>
          <w:p w14:paraId="1B7EF7B8" w14:textId="04C5CDEB" w:rsidR="00B35610" w:rsidRPr="00EB06E2" w:rsidRDefault="00B35610" w:rsidP="004F32FA">
            <w:pPr>
              <w:spacing w:after="0" w:line="240" w:lineRule="auto"/>
              <w:jc w:val="center"/>
              <w:rPr>
                <w:rFonts w:ascii="Arial" w:hAnsi="Arial" w:cs="Arial"/>
              </w:rPr>
            </w:pPr>
            <w:r w:rsidRPr="00EB06E2">
              <w:rPr>
                <w:rFonts w:ascii="Arial" w:hAnsi="Arial" w:cs="Arial"/>
              </w:rPr>
              <w:t>2. DEBUT DE COLLECTE   |___|___| | |___|___| | |___|___|</w:t>
            </w:r>
            <w:r w:rsidR="008C291A" w:rsidRPr="00EB06E2">
              <w:rPr>
                <w:rFonts w:ascii="Arial" w:hAnsi="Arial" w:cs="Arial"/>
              </w:rPr>
              <w:t>|___|___|</w:t>
            </w:r>
          </w:p>
          <w:p w14:paraId="70F21300" w14:textId="77777777" w:rsidR="00B35610" w:rsidRDefault="00B35610" w:rsidP="004F32FA">
            <w:pPr>
              <w:spacing w:after="0" w:line="240" w:lineRule="auto"/>
              <w:jc w:val="center"/>
              <w:rPr>
                <w:rFonts w:ascii="Arial" w:hAnsi="Arial" w:cs="Arial"/>
              </w:rPr>
            </w:pPr>
          </w:p>
          <w:p w14:paraId="11CFD9F1" w14:textId="5BC5EBE6" w:rsidR="00B35610" w:rsidRPr="00EB06E2" w:rsidRDefault="00B35610" w:rsidP="004F32FA">
            <w:pPr>
              <w:spacing w:after="0" w:line="240" w:lineRule="auto"/>
              <w:jc w:val="center"/>
              <w:rPr>
                <w:rFonts w:ascii="Arial" w:hAnsi="Arial" w:cs="Arial"/>
              </w:rPr>
            </w:pPr>
            <w:r w:rsidRPr="00EB06E2">
              <w:rPr>
                <w:rFonts w:ascii="Arial" w:hAnsi="Arial" w:cs="Arial"/>
              </w:rPr>
              <w:t xml:space="preserve">3. FIN DE COLLECTE      </w:t>
            </w:r>
            <w:r>
              <w:rPr>
                <w:rFonts w:ascii="Arial" w:hAnsi="Arial" w:cs="Arial"/>
              </w:rPr>
              <w:t xml:space="preserve">  </w:t>
            </w:r>
            <w:r w:rsidRPr="00EB06E2">
              <w:rPr>
                <w:rFonts w:ascii="Arial" w:hAnsi="Arial" w:cs="Arial"/>
              </w:rPr>
              <w:t xml:space="preserve">  |___|___| | |___|___| | |___|___|</w:t>
            </w:r>
            <w:r w:rsidR="008C291A" w:rsidRPr="00EB06E2">
              <w:rPr>
                <w:rFonts w:ascii="Arial" w:hAnsi="Arial" w:cs="Arial"/>
              </w:rPr>
              <w:t>|___|___|</w:t>
            </w:r>
          </w:p>
        </w:tc>
      </w:tr>
      <w:tr w:rsidR="00B35610" w:rsidRPr="00EB06E2" w14:paraId="610B2734" w14:textId="77777777" w:rsidTr="00D21869">
        <w:trPr>
          <w:trHeight w:val="448"/>
        </w:trPr>
        <w:tc>
          <w:tcPr>
            <w:tcW w:w="2493" w:type="pct"/>
            <w:tcBorders>
              <w:bottom w:val="single" w:sz="4" w:space="0" w:color="auto"/>
            </w:tcBorders>
            <w:vAlign w:val="center"/>
          </w:tcPr>
          <w:p w14:paraId="7AA10E89" w14:textId="4412CFB9" w:rsidR="00643D28" w:rsidRDefault="00643D28" w:rsidP="00D21869">
            <w:pPr>
              <w:spacing w:after="0" w:line="240" w:lineRule="auto"/>
              <w:rPr>
                <w:rFonts w:ascii="Arial" w:hAnsi="Arial" w:cs="Arial"/>
              </w:rPr>
            </w:pPr>
            <w:r>
              <w:rPr>
                <w:rFonts w:ascii="Arial" w:hAnsi="Arial" w:cs="Arial"/>
              </w:rPr>
              <w:t>CONTROLE</w:t>
            </w:r>
          </w:p>
          <w:p w14:paraId="5C74F804" w14:textId="0D9A7C59" w:rsidR="00B35610" w:rsidRDefault="00B35610" w:rsidP="004F32FA">
            <w:pPr>
              <w:spacing w:after="0" w:line="240" w:lineRule="auto"/>
              <w:jc w:val="center"/>
              <w:rPr>
                <w:rFonts w:ascii="Arial" w:hAnsi="Arial" w:cs="Arial"/>
              </w:rPr>
            </w:pPr>
            <w:r w:rsidRPr="00EB06E2">
              <w:rPr>
                <w:rFonts w:ascii="Arial" w:hAnsi="Arial" w:cs="Arial"/>
              </w:rPr>
              <w:t>4. SUPERVISEUR</w:t>
            </w:r>
            <w:r>
              <w:rPr>
                <w:rFonts w:ascii="Arial" w:hAnsi="Arial" w:cs="Arial"/>
              </w:rPr>
              <w:t xml:space="preserve"> __________________________</w:t>
            </w:r>
            <w:r w:rsidRPr="00EB06E2">
              <w:rPr>
                <w:rFonts w:ascii="Arial" w:hAnsi="Arial" w:cs="Arial"/>
              </w:rPr>
              <w:t xml:space="preserve">      |____|____|</w:t>
            </w:r>
          </w:p>
          <w:p w14:paraId="3082BFA9" w14:textId="747A6F14" w:rsidR="00341B61" w:rsidRPr="00EB06E2" w:rsidRDefault="00341B61" w:rsidP="004F32FA">
            <w:pPr>
              <w:spacing w:after="0" w:line="240" w:lineRule="auto"/>
              <w:jc w:val="center"/>
              <w:rPr>
                <w:rFonts w:ascii="Arial" w:hAnsi="Arial" w:cs="Arial"/>
              </w:rPr>
            </w:pPr>
          </w:p>
        </w:tc>
        <w:tc>
          <w:tcPr>
            <w:tcW w:w="2507" w:type="pct"/>
            <w:tcBorders>
              <w:bottom w:val="single" w:sz="4" w:space="0" w:color="auto"/>
            </w:tcBorders>
            <w:vAlign w:val="center"/>
          </w:tcPr>
          <w:p w14:paraId="3D11703A" w14:textId="22AAC0BB" w:rsidR="00B35610" w:rsidRPr="00EB06E2" w:rsidRDefault="00B35610" w:rsidP="004F32FA">
            <w:pPr>
              <w:spacing w:after="0" w:line="240" w:lineRule="auto"/>
              <w:jc w:val="center"/>
              <w:rPr>
                <w:rFonts w:ascii="Arial" w:hAnsi="Arial" w:cs="Arial"/>
              </w:rPr>
            </w:pPr>
            <w:r w:rsidRPr="00EB06E2">
              <w:rPr>
                <w:rFonts w:ascii="Arial" w:hAnsi="Arial" w:cs="Arial"/>
              </w:rPr>
              <w:t xml:space="preserve">5. DATE CONTROLE  </w:t>
            </w:r>
            <w:r>
              <w:rPr>
                <w:rFonts w:ascii="Arial" w:hAnsi="Arial" w:cs="Arial"/>
              </w:rPr>
              <w:t xml:space="preserve">    </w:t>
            </w:r>
            <w:r w:rsidRPr="00EB06E2">
              <w:rPr>
                <w:rFonts w:ascii="Arial" w:hAnsi="Arial" w:cs="Arial"/>
              </w:rPr>
              <w:t xml:space="preserve">  |___|___| | |___|___| | |___|___|</w:t>
            </w:r>
            <w:r w:rsidR="008C291A" w:rsidRPr="00EB06E2">
              <w:rPr>
                <w:rFonts w:ascii="Arial" w:hAnsi="Arial" w:cs="Arial"/>
              </w:rPr>
              <w:t>|___|___|</w:t>
            </w:r>
          </w:p>
        </w:tc>
      </w:tr>
      <w:tr w:rsidR="00B35610" w:rsidRPr="00EB06E2" w14:paraId="4653DE51" w14:textId="77777777" w:rsidTr="00D21869">
        <w:trPr>
          <w:trHeight w:val="507"/>
        </w:trPr>
        <w:tc>
          <w:tcPr>
            <w:tcW w:w="2493" w:type="pct"/>
            <w:vAlign w:val="center"/>
          </w:tcPr>
          <w:p w14:paraId="4740B47E" w14:textId="0E461066" w:rsidR="00643D28" w:rsidRDefault="00643D28" w:rsidP="00D21869">
            <w:pPr>
              <w:spacing w:after="0" w:line="240" w:lineRule="auto"/>
              <w:rPr>
                <w:rFonts w:ascii="Arial" w:hAnsi="Arial" w:cs="Arial"/>
              </w:rPr>
            </w:pPr>
            <w:r>
              <w:rPr>
                <w:rFonts w:ascii="Arial" w:hAnsi="Arial" w:cs="Arial"/>
              </w:rPr>
              <w:t>SAISIE</w:t>
            </w:r>
          </w:p>
          <w:p w14:paraId="7B38870E" w14:textId="77777777" w:rsidR="004B0D30" w:rsidRDefault="00B35610" w:rsidP="004F32FA">
            <w:pPr>
              <w:spacing w:after="0" w:line="240" w:lineRule="auto"/>
              <w:jc w:val="center"/>
              <w:rPr>
                <w:rFonts w:ascii="Arial" w:hAnsi="Arial" w:cs="Arial"/>
              </w:rPr>
            </w:pPr>
            <w:r w:rsidRPr="00EB06E2">
              <w:rPr>
                <w:rFonts w:ascii="Arial" w:hAnsi="Arial" w:cs="Arial"/>
              </w:rPr>
              <w:t xml:space="preserve">6.  AGENT DE SAISIE </w:t>
            </w:r>
            <w:r>
              <w:rPr>
                <w:rFonts w:ascii="Arial" w:hAnsi="Arial" w:cs="Arial"/>
              </w:rPr>
              <w:t>_______________________</w:t>
            </w:r>
            <w:r w:rsidRPr="00EB06E2">
              <w:rPr>
                <w:rFonts w:ascii="Arial" w:hAnsi="Arial" w:cs="Arial"/>
              </w:rPr>
              <w:t xml:space="preserve"> </w:t>
            </w:r>
            <w:r>
              <w:rPr>
                <w:rFonts w:ascii="Arial" w:hAnsi="Arial" w:cs="Arial"/>
              </w:rPr>
              <w:t xml:space="preserve">  </w:t>
            </w:r>
            <w:r w:rsidRPr="00EB06E2">
              <w:rPr>
                <w:rFonts w:ascii="Arial" w:hAnsi="Arial" w:cs="Arial"/>
              </w:rPr>
              <w:t xml:space="preserve">  |____|____|</w:t>
            </w:r>
          </w:p>
          <w:p w14:paraId="6339E6E7" w14:textId="77777777" w:rsidR="00643D28" w:rsidRDefault="00643D28" w:rsidP="004F32FA">
            <w:pPr>
              <w:spacing w:after="0" w:line="240" w:lineRule="auto"/>
              <w:jc w:val="center"/>
              <w:rPr>
                <w:rFonts w:ascii="Arial" w:hAnsi="Arial" w:cs="Arial"/>
              </w:rPr>
            </w:pPr>
          </w:p>
          <w:p w14:paraId="08A40993" w14:textId="42A230E0" w:rsidR="00643D28" w:rsidRPr="00EB06E2" w:rsidRDefault="00643D28" w:rsidP="004F32FA">
            <w:pPr>
              <w:spacing w:after="0" w:line="240" w:lineRule="auto"/>
              <w:jc w:val="center"/>
              <w:rPr>
                <w:rFonts w:ascii="Arial" w:hAnsi="Arial" w:cs="Arial"/>
              </w:rPr>
            </w:pPr>
          </w:p>
        </w:tc>
        <w:tc>
          <w:tcPr>
            <w:tcW w:w="2507" w:type="pct"/>
            <w:vAlign w:val="center"/>
          </w:tcPr>
          <w:p w14:paraId="3995E3E0" w14:textId="1C001E1D" w:rsidR="00B35610" w:rsidRPr="00EB06E2" w:rsidRDefault="00B35610" w:rsidP="004F32FA">
            <w:pPr>
              <w:spacing w:after="0" w:line="240" w:lineRule="auto"/>
              <w:jc w:val="center"/>
              <w:rPr>
                <w:rFonts w:ascii="Arial" w:hAnsi="Arial" w:cs="Arial"/>
              </w:rPr>
            </w:pPr>
            <w:r w:rsidRPr="00EB06E2">
              <w:rPr>
                <w:rFonts w:ascii="Arial" w:hAnsi="Arial" w:cs="Arial"/>
              </w:rPr>
              <w:t xml:space="preserve">7. DATE DE SAISIE        </w:t>
            </w:r>
            <w:r>
              <w:rPr>
                <w:rFonts w:ascii="Arial" w:hAnsi="Arial" w:cs="Arial"/>
              </w:rPr>
              <w:t xml:space="preserve">     </w:t>
            </w:r>
            <w:r w:rsidRPr="00EB06E2">
              <w:rPr>
                <w:rFonts w:ascii="Arial" w:hAnsi="Arial" w:cs="Arial"/>
              </w:rPr>
              <w:t>|___|___| | |___|___| | |___|___|</w:t>
            </w:r>
            <w:r w:rsidR="008C291A" w:rsidRPr="00EB06E2">
              <w:rPr>
                <w:rFonts w:ascii="Arial" w:hAnsi="Arial" w:cs="Arial"/>
              </w:rPr>
              <w:t>|___|___|</w:t>
            </w:r>
          </w:p>
        </w:tc>
      </w:tr>
    </w:tbl>
    <w:p w14:paraId="1A84B061" w14:textId="77777777" w:rsidR="00B35610" w:rsidRDefault="00B35610" w:rsidP="00B35610">
      <w:pPr>
        <w:spacing w:line="192" w:lineRule="auto"/>
        <w:rPr>
          <w:b/>
          <w:bCs/>
        </w:rPr>
      </w:pPr>
    </w:p>
    <w:p w14:paraId="7DFDED4C" w14:textId="77777777" w:rsidR="003551CD" w:rsidRDefault="003551CD" w:rsidP="00B35610">
      <w:pPr>
        <w:spacing w:line="192" w:lineRule="auto"/>
        <w:rPr>
          <w:b/>
          <w:bCs/>
        </w:rPr>
      </w:pPr>
    </w:p>
    <w:p w14:paraId="11857313" w14:textId="77777777" w:rsidR="003551CD" w:rsidRDefault="003551CD" w:rsidP="00B35610">
      <w:pPr>
        <w:spacing w:line="192" w:lineRule="auto"/>
        <w:rPr>
          <w:b/>
          <w:bCs/>
        </w:rPr>
      </w:pPr>
    </w:p>
    <w:p w14:paraId="479C5A1F" w14:textId="77777777" w:rsidR="003551CD" w:rsidRDefault="003551CD" w:rsidP="00B35610">
      <w:pPr>
        <w:spacing w:line="192" w:lineRule="auto"/>
        <w:rPr>
          <w:b/>
          <w:bCs/>
        </w:rPr>
      </w:pPr>
    </w:p>
    <w:p w14:paraId="543A3645" w14:textId="77777777" w:rsidR="003551CD" w:rsidRDefault="003551CD" w:rsidP="00B35610">
      <w:pPr>
        <w:spacing w:line="192" w:lineRule="auto"/>
        <w:rPr>
          <w:b/>
          <w:bCs/>
        </w:rPr>
      </w:pPr>
    </w:p>
    <w:p w14:paraId="5840DB31" w14:textId="77777777" w:rsidR="003551CD" w:rsidRDefault="003551CD" w:rsidP="00B35610">
      <w:pPr>
        <w:spacing w:line="192" w:lineRule="auto"/>
        <w:rPr>
          <w:b/>
          <w:bCs/>
        </w:rPr>
      </w:pPr>
    </w:p>
    <w:p w14:paraId="4B25D6BE" w14:textId="77777777" w:rsidR="003551CD" w:rsidRDefault="003551CD" w:rsidP="00B35610">
      <w:pPr>
        <w:spacing w:line="192" w:lineRule="auto"/>
        <w:rPr>
          <w:b/>
          <w:bCs/>
        </w:rPr>
      </w:pPr>
    </w:p>
    <w:p w14:paraId="05AC1F1A" w14:textId="77777777" w:rsidR="003551CD" w:rsidRDefault="003551CD" w:rsidP="00B35610">
      <w:pPr>
        <w:spacing w:line="192" w:lineRule="auto"/>
        <w:rPr>
          <w:b/>
          <w:bCs/>
        </w:rPr>
      </w:pPr>
    </w:p>
    <w:p w14:paraId="3731E763" w14:textId="77777777" w:rsidR="003551CD" w:rsidRDefault="003551CD" w:rsidP="00B35610">
      <w:pPr>
        <w:spacing w:line="192" w:lineRule="auto"/>
        <w:rPr>
          <w:b/>
          <w:bCs/>
        </w:rPr>
      </w:pPr>
    </w:p>
    <w:p w14:paraId="10868A9F" w14:textId="77777777" w:rsidR="003551CD" w:rsidRDefault="003551CD" w:rsidP="00B35610">
      <w:pPr>
        <w:spacing w:line="192" w:lineRule="auto"/>
        <w:rPr>
          <w:b/>
          <w:bCs/>
        </w:rPr>
      </w:pPr>
    </w:p>
    <w:p w14:paraId="1480BE72" w14:textId="77777777" w:rsidR="003551CD" w:rsidRDefault="003551CD" w:rsidP="00B35610">
      <w:pPr>
        <w:spacing w:line="192" w:lineRule="auto"/>
        <w:rPr>
          <w:b/>
          <w:bCs/>
        </w:rPr>
      </w:pPr>
    </w:p>
    <w:p w14:paraId="2A16D63C" w14:textId="77777777" w:rsidR="003551CD" w:rsidRDefault="003551CD" w:rsidP="00B35610">
      <w:pPr>
        <w:spacing w:line="192" w:lineRule="auto"/>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8"/>
        <w:gridCol w:w="5071"/>
        <w:gridCol w:w="5793"/>
      </w:tblGrid>
      <w:tr w:rsidR="007635CB" w:rsidRPr="00123033" w14:paraId="1A605422" w14:textId="77777777" w:rsidTr="00C22032">
        <w:trPr>
          <w:trHeight w:val="600"/>
        </w:trPr>
        <w:tc>
          <w:tcPr>
            <w:tcW w:w="5000" w:type="pct"/>
            <w:gridSpan w:val="3"/>
            <w:shd w:val="clear" w:color="auto" w:fill="auto"/>
            <w:noWrap/>
            <w:vAlign w:val="center"/>
            <w:hideMark/>
          </w:tcPr>
          <w:p w14:paraId="6F6F42BE" w14:textId="379877E9" w:rsidR="007635CB" w:rsidRPr="0061704D" w:rsidRDefault="007635CB" w:rsidP="00C22032">
            <w:pPr>
              <w:spacing w:after="0" w:line="240" w:lineRule="auto"/>
              <w:jc w:val="center"/>
              <w:rPr>
                <w:rFonts w:eastAsia="Times New Roman"/>
                <w:b/>
                <w:bCs/>
                <w:color w:val="000000"/>
                <w:sz w:val="28"/>
                <w:szCs w:val="28"/>
                <w:u w:val="single"/>
                <w:lang w:eastAsia="fr-FR"/>
              </w:rPr>
            </w:pPr>
            <w:r w:rsidRPr="0061704D">
              <w:rPr>
                <w:rFonts w:eastAsia="Times New Roman"/>
                <w:b/>
                <w:bCs/>
                <w:color w:val="000000"/>
                <w:sz w:val="28"/>
                <w:szCs w:val="28"/>
                <w:u w:val="single"/>
                <w:lang w:eastAsia="fr-FR"/>
              </w:rPr>
              <w:lastRenderedPageBreak/>
              <w:t>QUESTIONNAIRE</w:t>
            </w:r>
            <w:r w:rsidR="00FE5751">
              <w:rPr>
                <w:rFonts w:eastAsia="Times New Roman"/>
                <w:b/>
                <w:bCs/>
                <w:color w:val="000000"/>
                <w:sz w:val="28"/>
                <w:szCs w:val="28"/>
                <w:u w:val="single"/>
                <w:lang w:eastAsia="fr-FR"/>
              </w:rPr>
              <w:t xml:space="preserve"> DESTINE AUX</w:t>
            </w:r>
            <w:r>
              <w:rPr>
                <w:rFonts w:eastAsia="Times New Roman"/>
                <w:b/>
                <w:bCs/>
                <w:color w:val="000000"/>
                <w:sz w:val="28"/>
                <w:szCs w:val="28"/>
                <w:u w:val="single"/>
                <w:lang w:eastAsia="fr-FR"/>
              </w:rPr>
              <w:t xml:space="preserve"> PHARMACIES/OFFICINES</w:t>
            </w:r>
            <w:r w:rsidR="00B046B9">
              <w:rPr>
                <w:rFonts w:eastAsia="Times New Roman"/>
                <w:b/>
                <w:bCs/>
                <w:color w:val="000000"/>
                <w:sz w:val="28"/>
                <w:szCs w:val="28"/>
                <w:u w:val="single"/>
                <w:lang w:eastAsia="fr-FR"/>
              </w:rPr>
              <w:t xml:space="preserve"> ET AUTRES DISPENSATEURS DES PRODUITS DE SANTE</w:t>
            </w:r>
          </w:p>
        </w:tc>
      </w:tr>
      <w:tr w:rsidR="007635CB" w:rsidRPr="00123033" w14:paraId="2CF754A9" w14:textId="77777777" w:rsidTr="00C22032">
        <w:trPr>
          <w:trHeight w:val="600"/>
        </w:trPr>
        <w:tc>
          <w:tcPr>
            <w:tcW w:w="5000" w:type="pct"/>
            <w:gridSpan w:val="3"/>
            <w:shd w:val="clear" w:color="auto" w:fill="auto"/>
            <w:noWrap/>
            <w:vAlign w:val="center"/>
            <w:hideMark/>
          </w:tcPr>
          <w:p w14:paraId="0C2CC7BD" w14:textId="77777777" w:rsidR="007635CB" w:rsidRPr="0061704D" w:rsidRDefault="007635CB" w:rsidP="00C22032">
            <w:pPr>
              <w:spacing w:after="0" w:line="240" w:lineRule="auto"/>
              <w:rPr>
                <w:rFonts w:eastAsia="Times New Roman"/>
                <w:b/>
                <w:bCs/>
                <w:color w:val="000000"/>
                <w:sz w:val="28"/>
                <w:szCs w:val="28"/>
                <w:u w:val="single"/>
                <w:lang w:eastAsia="fr-FR"/>
              </w:rPr>
            </w:pPr>
            <w:r w:rsidRPr="0061704D">
              <w:rPr>
                <w:rFonts w:eastAsia="Times New Roman"/>
                <w:b/>
                <w:bCs/>
                <w:color w:val="000000"/>
                <w:sz w:val="28"/>
                <w:szCs w:val="28"/>
                <w:u w:val="single"/>
                <w:lang w:eastAsia="fr-FR"/>
              </w:rPr>
              <w:t xml:space="preserve">PARTIE I: INFORMATIONS GENERALES </w:t>
            </w:r>
          </w:p>
        </w:tc>
      </w:tr>
      <w:tr w:rsidR="007635CB" w:rsidRPr="00123033" w14:paraId="5897E355" w14:textId="77777777" w:rsidTr="00C22032">
        <w:trPr>
          <w:trHeight w:val="247"/>
        </w:trPr>
        <w:tc>
          <w:tcPr>
            <w:tcW w:w="1118" w:type="pct"/>
            <w:shd w:val="clear" w:color="000000" w:fill="FFFFFF"/>
            <w:noWrap/>
            <w:vAlign w:val="center"/>
            <w:hideMark/>
          </w:tcPr>
          <w:p w14:paraId="2777974F" w14:textId="1D4F9CDA" w:rsidR="007635CB" w:rsidRPr="0061704D" w:rsidRDefault="007635CB" w:rsidP="00C22032">
            <w:pPr>
              <w:spacing w:after="0" w:line="240" w:lineRule="auto"/>
              <w:rPr>
                <w:rFonts w:eastAsia="Times New Roman"/>
                <w:color w:val="000000"/>
                <w:lang w:eastAsia="fr-FR"/>
              </w:rPr>
            </w:pPr>
            <w:r w:rsidRPr="0061704D">
              <w:rPr>
                <w:rFonts w:eastAsia="Times New Roman"/>
                <w:color w:val="000000"/>
                <w:lang w:eastAsia="fr-FR"/>
              </w:rPr>
              <w:t xml:space="preserve">1. Région </w:t>
            </w:r>
            <w:r w:rsidR="00FE5751">
              <w:rPr>
                <w:rFonts w:eastAsia="Times New Roman"/>
                <w:color w:val="000000"/>
                <w:lang w:eastAsia="fr-FR"/>
              </w:rPr>
              <w:t xml:space="preserve">sanitaire </w:t>
            </w:r>
            <w:r w:rsidRPr="0061704D">
              <w:rPr>
                <w:rFonts w:eastAsia="Times New Roman"/>
                <w:color w:val="000000"/>
                <w:lang w:eastAsia="fr-FR"/>
              </w:rPr>
              <w:t xml:space="preserve">: </w:t>
            </w:r>
            <w:r w:rsidRPr="0061704D">
              <w:rPr>
                <w:rFonts w:eastAsia="Times New Roman"/>
                <w:lang w:eastAsia="fr-FR"/>
              </w:rPr>
              <w:t>|__|__|</w:t>
            </w:r>
          </w:p>
          <w:p w14:paraId="31F48937" w14:textId="77777777" w:rsidR="007635CB" w:rsidRPr="0061704D" w:rsidRDefault="007635CB" w:rsidP="00C22032">
            <w:pPr>
              <w:spacing w:after="0" w:line="240" w:lineRule="auto"/>
              <w:rPr>
                <w:rFonts w:eastAsia="Times New Roman"/>
                <w:color w:val="000000"/>
                <w:lang w:eastAsia="fr-FR"/>
              </w:rPr>
            </w:pPr>
            <w:r w:rsidRPr="0061704D">
              <w:rPr>
                <w:rFonts w:eastAsia="Times New Roman"/>
                <w:color w:val="000000"/>
                <w:lang w:eastAsia="fr-FR"/>
              </w:rPr>
              <w:t> </w:t>
            </w:r>
          </w:p>
        </w:tc>
        <w:tc>
          <w:tcPr>
            <w:tcW w:w="1812" w:type="pct"/>
            <w:vMerge w:val="restart"/>
            <w:shd w:val="clear" w:color="000000" w:fill="FFFFFF"/>
            <w:noWrap/>
            <w:vAlign w:val="center"/>
            <w:hideMark/>
          </w:tcPr>
          <w:p w14:paraId="0D40E2D1" w14:textId="04D4303A" w:rsidR="007635CB" w:rsidRDefault="007635CB" w:rsidP="00C22032">
            <w:pPr>
              <w:spacing w:after="0" w:line="240" w:lineRule="auto"/>
              <w:rPr>
                <w:rFonts w:eastAsia="Times New Roman"/>
                <w:color w:val="000000"/>
                <w:lang w:eastAsia="fr-FR"/>
              </w:rPr>
            </w:pPr>
            <w:r>
              <w:rPr>
                <w:rFonts w:eastAsia="Times New Roman"/>
                <w:color w:val="000000"/>
                <w:lang w:eastAsia="fr-FR"/>
              </w:rPr>
              <w:t>5</w:t>
            </w:r>
            <w:r w:rsidRPr="0061704D">
              <w:rPr>
                <w:rFonts w:eastAsia="Times New Roman"/>
                <w:color w:val="000000"/>
                <w:lang w:eastAsia="fr-FR"/>
              </w:rPr>
              <w:t xml:space="preserve">. Nom de </w:t>
            </w:r>
            <w:r>
              <w:rPr>
                <w:rFonts w:eastAsia="Times New Roman"/>
                <w:color w:val="000000"/>
                <w:lang w:eastAsia="fr-FR"/>
              </w:rPr>
              <w:t>la structure</w:t>
            </w:r>
            <w:r w:rsidRPr="0061704D">
              <w:rPr>
                <w:rFonts w:eastAsia="Times New Roman"/>
                <w:color w:val="000000"/>
                <w:lang w:eastAsia="fr-FR"/>
              </w:rPr>
              <w:t xml:space="preserve"> : </w:t>
            </w:r>
            <w:r>
              <w:rPr>
                <w:rFonts w:eastAsia="Times New Roman"/>
                <w:color w:val="000000"/>
                <w:lang w:eastAsia="fr-FR"/>
              </w:rPr>
              <w:t>________________</w:t>
            </w:r>
            <w:r w:rsidRPr="0061704D">
              <w:rPr>
                <w:rFonts w:eastAsia="Times New Roman"/>
                <w:color w:val="000000"/>
                <w:lang w:eastAsia="fr-FR"/>
              </w:rPr>
              <w:t>___________________</w:t>
            </w:r>
          </w:p>
          <w:p w14:paraId="0D4A2B9E" w14:textId="77777777" w:rsidR="007635CB" w:rsidRPr="0061704D" w:rsidRDefault="007635CB" w:rsidP="00C22032">
            <w:pPr>
              <w:spacing w:after="0" w:line="240" w:lineRule="auto"/>
              <w:rPr>
                <w:rFonts w:eastAsia="Times New Roman"/>
                <w:color w:val="000000"/>
                <w:lang w:eastAsia="fr-FR"/>
              </w:rPr>
            </w:pPr>
          </w:p>
          <w:p w14:paraId="71780F02" w14:textId="77777777" w:rsidR="007635CB" w:rsidRPr="0061704D" w:rsidRDefault="007635CB" w:rsidP="00C22032">
            <w:pPr>
              <w:spacing w:after="0" w:line="240" w:lineRule="auto"/>
              <w:rPr>
                <w:rFonts w:eastAsia="Times New Roman"/>
                <w:color w:val="000000"/>
                <w:lang w:eastAsia="fr-FR"/>
              </w:rPr>
            </w:pPr>
            <w:r>
              <w:rPr>
                <w:rFonts w:eastAsia="Times New Roman"/>
                <w:color w:val="000000"/>
                <w:lang w:eastAsia="fr-FR"/>
              </w:rPr>
              <w:t>6</w:t>
            </w:r>
            <w:r w:rsidRPr="0061704D">
              <w:rPr>
                <w:rFonts w:eastAsia="Times New Roman"/>
                <w:color w:val="000000"/>
                <w:lang w:eastAsia="fr-FR"/>
              </w:rPr>
              <w:t>. Numéro de téléphone</w:t>
            </w:r>
            <w:r>
              <w:rPr>
                <w:rFonts w:eastAsia="Times New Roman"/>
                <w:color w:val="000000"/>
                <w:lang w:eastAsia="fr-FR"/>
              </w:rPr>
              <w:t xml:space="preserve"> de la structure</w:t>
            </w:r>
            <w:r w:rsidRPr="0061704D">
              <w:rPr>
                <w:rFonts w:eastAsia="Times New Roman"/>
                <w:color w:val="000000"/>
                <w:lang w:eastAsia="fr-FR"/>
              </w:rPr>
              <w:t xml:space="preserve"> : _</w:t>
            </w:r>
            <w:r>
              <w:rPr>
                <w:rFonts w:eastAsia="Times New Roman"/>
                <w:color w:val="000000"/>
                <w:lang w:eastAsia="fr-FR"/>
              </w:rPr>
              <w:t>__________________________________________</w:t>
            </w:r>
          </w:p>
          <w:p w14:paraId="3229451C" w14:textId="7D034E2B" w:rsidR="007635CB" w:rsidRPr="0061704D" w:rsidRDefault="007635CB" w:rsidP="00C22032">
            <w:pPr>
              <w:spacing w:after="0" w:line="240" w:lineRule="auto"/>
              <w:rPr>
                <w:rFonts w:eastAsia="Times New Roman"/>
                <w:color w:val="000000"/>
                <w:lang w:eastAsia="fr-FR"/>
              </w:rPr>
            </w:pPr>
            <w:r w:rsidRPr="0061704D">
              <w:rPr>
                <w:rFonts w:eastAsia="Times New Roman"/>
                <w:color w:val="000000"/>
                <w:lang w:eastAsia="fr-FR"/>
              </w:rPr>
              <w:t> </w:t>
            </w:r>
            <w:r>
              <w:rPr>
                <w:rFonts w:eastAsia="Times New Roman"/>
                <w:color w:val="000000"/>
                <w:lang w:eastAsia="fr-FR"/>
              </w:rPr>
              <w:t>7</w:t>
            </w:r>
            <w:r w:rsidRPr="0061704D">
              <w:rPr>
                <w:rFonts w:eastAsia="Times New Roman"/>
                <w:color w:val="000000"/>
                <w:lang w:eastAsia="fr-FR"/>
              </w:rPr>
              <w:t>. Adresse électronique</w:t>
            </w:r>
            <w:r>
              <w:rPr>
                <w:rFonts w:eastAsia="Times New Roman"/>
                <w:color w:val="000000"/>
                <w:lang w:eastAsia="fr-FR"/>
              </w:rPr>
              <w:t xml:space="preserve"> de la structure</w:t>
            </w:r>
            <w:r w:rsidR="004F32FA">
              <w:rPr>
                <w:rFonts w:eastAsia="Times New Roman"/>
                <w:color w:val="000000"/>
                <w:lang w:eastAsia="fr-FR"/>
              </w:rPr>
              <w:t xml:space="preserve"> : …………………. </w:t>
            </w:r>
            <w:r>
              <w:rPr>
                <w:rFonts w:eastAsia="Times New Roman"/>
                <w:color w:val="000000"/>
                <w:lang w:eastAsia="fr-FR"/>
              </w:rPr>
              <w:t>…………………………………………………………………………………. </w:t>
            </w:r>
          </w:p>
          <w:p w14:paraId="744D227A" w14:textId="77777777" w:rsidR="007635CB" w:rsidRPr="0061704D" w:rsidRDefault="007635CB" w:rsidP="00C22032">
            <w:pPr>
              <w:spacing w:after="0" w:line="240" w:lineRule="auto"/>
              <w:rPr>
                <w:rFonts w:eastAsia="Times New Roman"/>
                <w:color w:val="000000"/>
                <w:lang w:eastAsia="fr-FR"/>
              </w:rPr>
            </w:pPr>
          </w:p>
        </w:tc>
        <w:tc>
          <w:tcPr>
            <w:tcW w:w="2070" w:type="pct"/>
            <w:vMerge w:val="restart"/>
            <w:shd w:val="clear" w:color="000000" w:fill="FFFFFF"/>
            <w:vAlign w:val="center"/>
          </w:tcPr>
          <w:p w14:paraId="4E30A452" w14:textId="2B40130C" w:rsidR="007635CB" w:rsidRDefault="007635CB" w:rsidP="00C22032">
            <w:pPr>
              <w:rPr>
                <w:rFonts w:eastAsia="Times New Roman"/>
                <w:color w:val="000000"/>
                <w:lang w:eastAsia="fr-FR"/>
              </w:rPr>
            </w:pPr>
            <w:r>
              <w:rPr>
                <w:rFonts w:eastAsia="Times New Roman"/>
                <w:color w:val="000000"/>
                <w:lang w:eastAsia="fr-FR"/>
              </w:rPr>
              <w:t>10</w:t>
            </w:r>
            <w:r w:rsidRPr="003629ED">
              <w:rPr>
                <w:rFonts w:eastAsia="Times New Roman"/>
                <w:color w:val="000000"/>
                <w:lang w:eastAsia="fr-FR"/>
              </w:rPr>
              <w:t>. Nature de</w:t>
            </w:r>
            <w:r>
              <w:rPr>
                <w:rFonts w:eastAsia="Times New Roman"/>
                <w:color w:val="000000"/>
                <w:lang w:eastAsia="fr-FR"/>
              </w:rPr>
              <w:t xml:space="preserve"> la structure</w:t>
            </w:r>
            <w:r w:rsidRPr="003629ED">
              <w:rPr>
                <w:rFonts w:eastAsia="Times New Roman"/>
                <w:color w:val="000000"/>
                <w:lang w:eastAsia="fr-FR"/>
              </w:rPr>
              <w:t xml:space="preserve"> : |__| 1=officines,</w:t>
            </w:r>
            <w:r>
              <w:rPr>
                <w:rFonts w:eastAsia="Times New Roman"/>
                <w:color w:val="000000"/>
                <w:lang w:eastAsia="fr-FR"/>
              </w:rPr>
              <w:t xml:space="preserve"> </w:t>
            </w:r>
            <w:r w:rsidRPr="003629ED">
              <w:rPr>
                <w:rFonts w:eastAsia="Times New Roman"/>
                <w:color w:val="000000"/>
                <w:lang w:eastAsia="fr-FR"/>
              </w:rPr>
              <w:t>2=dépôt de Pharmacie 3=dépôt de médicaments traditionnels,</w:t>
            </w:r>
            <w:r>
              <w:rPr>
                <w:rFonts w:eastAsia="Times New Roman"/>
                <w:color w:val="000000"/>
                <w:lang w:eastAsia="fr-FR"/>
              </w:rPr>
              <w:t xml:space="preserve"> </w:t>
            </w:r>
            <w:r w:rsidRPr="003629ED">
              <w:rPr>
                <w:rFonts w:eastAsia="Times New Roman"/>
                <w:color w:val="000000"/>
                <w:lang w:eastAsia="fr-FR"/>
              </w:rPr>
              <w:t>4=dépôt de médicaments chinois,</w:t>
            </w:r>
            <w:r>
              <w:rPr>
                <w:rFonts w:eastAsia="Times New Roman"/>
                <w:color w:val="000000"/>
                <w:lang w:eastAsia="fr-FR"/>
              </w:rPr>
              <w:t xml:space="preserve"> </w:t>
            </w:r>
            <w:r w:rsidRPr="003629ED">
              <w:rPr>
                <w:rFonts w:eastAsia="Times New Roman"/>
                <w:color w:val="000000"/>
                <w:lang w:eastAsia="fr-FR"/>
              </w:rPr>
              <w:t>5=établissements de vente de biens médicaux autres que les médicaments,</w:t>
            </w:r>
            <w:r>
              <w:rPr>
                <w:rFonts w:eastAsia="Times New Roman"/>
                <w:color w:val="000000"/>
                <w:lang w:eastAsia="fr-FR"/>
              </w:rPr>
              <w:t xml:space="preserve"> </w:t>
            </w:r>
            <w:r w:rsidRPr="003629ED">
              <w:rPr>
                <w:rFonts w:eastAsia="Times New Roman"/>
                <w:color w:val="000000"/>
                <w:lang w:eastAsia="fr-FR"/>
              </w:rPr>
              <w:t>6=Autres à préciser….</w:t>
            </w:r>
          </w:p>
          <w:p w14:paraId="3B1CBD53" w14:textId="77777777" w:rsidR="007635CB" w:rsidRPr="0061704D" w:rsidRDefault="007635CB" w:rsidP="00C22032">
            <w:pPr>
              <w:spacing w:after="0" w:line="240" w:lineRule="auto"/>
              <w:rPr>
                <w:rFonts w:eastAsia="Times New Roman"/>
                <w:color w:val="000000"/>
                <w:lang w:eastAsia="fr-FR"/>
              </w:rPr>
            </w:pPr>
          </w:p>
        </w:tc>
      </w:tr>
      <w:tr w:rsidR="007635CB" w:rsidRPr="00123033" w14:paraId="721D42C4" w14:textId="77777777" w:rsidTr="00C22032">
        <w:trPr>
          <w:trHeight w:val="145"/>
        </w:trPr>
        <w:tc>
          <w:tcPr>
            <w:tcW w:w="1118" w:type="pct"/>
            <w:shd w:val="clear" w:color="000000" w:fill="FFFFFF"/>
            <w:noWrap/>
            <w:vAlign w:val="bottom"/>
            <w:hideMark/>
          </w:tcPr>
          <w:p w14:paraId="55F906F9" w14:textId="5C7BF979" w:rsidR="007635CB" w:rsidRPr="0061704D" w:rsidRDefault="007635CB" w:rsidP="00C22032">
            <w:pPr>
              <w:spacing w:after="0" w:line="240" w:lineRule="auto"/>
              <w:rPr>
                <w:rFonts w:eastAsia="Times New Roman"/>
                <w:color w:val="000000"/>
                <w:lang w:eastAsia="fr-FR"/>
              </w:rPr>
            </w:pPr>
            <w:r w:rsidRPr="0061704D">
              <w:rPr>
                <w:rFonts w:eastAsia="Times New Roman"/>
                <w:color w:val="000000"/>
                <w:lang w:eastAsia="fr-FR"/>
              </w:rPr>
              <w:t>2. District Sanitaire : |__|__|</w:t>
            </w:r>
          </w:p>
          <w:p w14:paraId="4507F02F" w14:textId="02DAB53F" w:rsidR="007635CB" w:rsidRPr="0061704D" w:rsidRDefault="007635CB" w:rsidP="00C22032">
            <w:pPr>
              <w:spacing w:after="0" w:line="240" w:lineRule="auto"/>
              <w:rPr>
                <w:rFonts w:eastAsia="Times New Roman"/>
                <w:color w:val="000000"/>
                <w:lang w:eastAsia="fr-FR"/>
              </w:rPr>
            </w:pPr>
            <w:r>
              <w:rPr>
                <w:rFonts w:eastAsia="Times New Roman"/>
                <w:color w:val="000000"/>
                <w:lang w:eastAsia="fr-FR"/>
              </w:rPr>
              <w:t>3. Commune sanitaire : |__|__</w:t>
            </w:r>
            <w:r w:rsidRPr="0061704D">
              <w:rPr>
                <w:rFonts w:eastAsia="Times New Roman"/>
                <w:color w:val="000000"/>
                <w:lang w:eastAsia="fr-FR"/>
              </w:rPr>
              <w:t>|__|</w:t>
            </w:r>
          </w:p>
        </w:tc>
        <w:tc>
          <w:tcPr>
            <w:tcW w:w="1812" w:type="pct"/>
            <w:vMerge/>
            <w:shd w:val="clear" w:color="000000" w:fill="FFFFFF"/>
            <w:noWrap/>
            <w:vAlign w:val="center"/>
            <w:hideMark/>
          </w:tcPr>
          <w:p w14:paraId="5C960DF2" w14:textId="77777777" w:rsidR="007635CB" w:rsidRPr="0061704D" w:rsidRDefault="007635CB" w:rsidP="00C22032">
            <w:pPr>
              <w:spacing w:after="0" w:line="240" w:lineRule="auto"/>
              <w:rPr>
                <w:rFonts w:eastAsia="Times New Roman"/>
                <w:color w:val="000000"/>
                <w:lang w:eastAsia="fr-FR"/>
              </w:rPr>
            </w:pPr>
          </w:p>
        </w:tc>
        <w:tc>
          <w:tcPr>
            <w:tcW w:w="2070" w:type="pct"/>
            <w:vMerge/>
            <w:shd w:val="clear" w:color="000000" w:fill="FFFFFF"/>
            <w:vAlign w:val="center"/>
          </w:tcPr>
          <w:p w14:paraId="03A1D2B6" w14:textId="77777777" w:rsidR="007635CB" w:rsidRPr="0061704D" w:rsidRDefault="007635CB" w:rsidP="00C22032">
            <w:pPr>
              <w:spacing w:after="0" w:line="240" w:lineRule="auto"/>
              <w:rPr>
                <w:rFonts w:eastAsia="Times New Roman"/>
                <w:color w:val="000000"/>
                <w:lang w:eastAsia="fr-FR"/>
              </w:rPr>
            </w:pPr>
          </w:p>
        </w:tc>
      </w:tr>
      <w:tr w:rsidR="007635CB" w:rsidRPr="00123033" w14:paraId="34C7CEA0" w14:textId="77777777" w:rsidTr="00C22032">
        <w:trPr>
          <w:trHeight w:val="674"/>
        </w:trPr>
        <w:tc>
          <w:tcPr>
            <w:tcW w:w="1118" w:type="pct"/>
            <w:shd w:val="clear" w:color="000000" w:fill="FFFFFF"/>
            <w:noWrap/>
            <w:vAlign w:val="center"/>
            <w:hideMark/>
          </w:tcPr>
          <w:p w14:paraId="67975150" w14:textId="77777777" w:rsidR="007635CB" w:rsidRPr="0061704D" w:rsidRDefault="007635CB" w:rsidP="00C22032">
            <w:pPr>
              <w:spacing w:after="0" w:line="240" w:lineRule="auto"/>
              <w:rPr>
                <w:rFonts w:eastAsia="Times New Roman"/>
                <w:color w:val="000000"/>
                <w:lang w:eastAsia="fr-FR"/>
              </w:rPr>
            </w:pPr>
            <w:r>
              <w:rPr>
                <w:rFonts w:eastAsia="Times New Roman"/>
                <w:color w:val="000000"/>
                <w:lang w:eastAsia="fr-FR"/>
              </w:rPr>
              <w:t>4</w:t>
            </w:r>
            <w:r w:rsidRPr="0061704D">
              <w:rPr>
                <w:rFonts w:eastAsia="Times New Roman"/>
                <w:color w:val="000000"/>
                <w:lang w:eastAsia="fr-FR"/>
              </w:rPr>
              <w:t>. Milieu |__| 1=Urbain, 2=Rural</w:t>
            </w:r>
          </w:p>
        </w:tc>
        <w:tc>
          <w:tcPr>
            <w:tcW w:w="1812" w:type="pct"/>
            <w:vMerge/>
            <w:shd w:val="clear" w:color="000000" w:fill="FFFFFF"/>
            <w:noWrap/>
            <w:vAlign w:val="bottom"/>
            <w:hideMark/>
          </w:tcPr>
          <w:p w14:paraId="33174A7F" w14:textId="77777777" w:rsidR="007635CB" w:rsidRPr="0061704D" w:rsidRDefault="007635CB" w:rsidP="00C22032">
            <w:pPr>
              <w:spacing w:after="0" w:line="240" w:lineRule="auto"/>
              <w:rPr>
                <w:rFonts w:eastAsia="Times New Roman"/>
                <w:color w:val="000000"/>
                <w:lang w:eastAsia="fr-FR"/>
              </w:rPr>
            </w:pPr>
          </w:p>
        </w:tc>
        <w:tc>
          <w:tcPr>
            <w:tcW w:w="2070" w:type="pct"/>
            <w:vMerge/>
            <w:shd w:val="clear" w:color="000000" w:fill="FFFFFF"/>
            <w:vAlign w:val="bottom"/>
          </w:tcPr>
          <w:p w14:paraId="1F91BB36" w14:textId="77777777" w:rsidR="007635CB" w:rsidRPr="0061704D" w:rsidRDefault="007635CB" w:rsidP="00C22032">
            <w:pPr>
              <w:spacing w:after="0" w:line="240" w:lineRule="auto"/>
              <w:rPr>
                <w:rFonts w:eastAsia="Times New Roman"/>
                <w:color w:val="000000"/>
                <w:lang w:eastAsia="fr-FR"/>
              </w:rPr>
            </w:pPr>
          </w:p>
        </w:tc>
      </w:tr>
      <w:tr w:rsidR="007635CB" w:rsidRPr="00123033" w14:paraId="66F6E3A0" w14:textId="77777777" w:rsidTr="003551CD">
        <w:trPr>
          <w:trHeight w:val="729"/>
        </w:trPr>
        <w:tc>
          <w:tcPr>
            <w:tcW w:w="2930" w:type="pct"/>
            <w:gridSpan w:val="2"/>
            <w:tcBorders>
              <w:bottom w:val="single" w:sz="4" w:space="0" w:color="auto"/>
            </w:tcBorders>
            <w:shd w:val="clear" w:color="000000" w:fill="FFFFFF"/>
            <w:noWrap/>
          </w:tcPr>
          <w:p w14:paraId="636AD0E9" w14:textId="77777777" w:rsidR="007635CB" w:rsidRDefault="007635CB" w:rsidP="00C22032">
            <w:pPr>
              <w:spacing w:after="0" w:line="240" w:lineRule="auto"/>
              <w:rPr>
                <w:rFonts w:eastAsia="Times New Roman"/>
                <w:color w:val="000000"/>
                <w:lang w:eastAsia="fr-FR"/>
              </w:rPr>
            </w:pPr>
            <w:r>
              <w:rPr>
                <w:rFonts w:eastAsia="Times New Roman"/>
                <w:color w:val="000000"/>
                <w:lang w:eastAsia="fr-FR"/>
              </w:rPr>
              <w:t>8</w:t>
            </w:r>
            <w:r w:rsidRPr="0061704D">
              <w:rPr>
                <w:rFonts w:eastAsia="Times New Roman"/>
                <w:color w:val="000000"/>
                <w:lang w:eastAsia="fr-FR"/>
              </w:rPr>
              <w:t>. Répondant:(Nom</w:t>
            </w:r>
            <w:r>
              <w:rPr>
                <w:rFonts w:eastAsia="Times New Roman"/>
                <w:color w:val="000000"/>
                <w:lang w:eastAsia="fr-FR"/>
              </w:rPr>
              <w:t>s et Prénoms</w:t>
            </w:r>
            <w:r w:rsidRPr="0061704D">
              <w:rPr>
                <w:rFonts w:eastAsia="Times New Roman"/>
                <w:color w:val="000000"/>
                <w:lang w:eastAsia="fr-FR"/>
              </w:rPr>
              <w:t>, Tél,</w:t>
            </w:r>
            <w:r>
              <w:rPr>
                <w:rFonts w:eastAsia="Times New Roman"/>
                <w:color w:val="000000"/>
                <w:lang w:eastAsia="fr-FR"/>
              </w:rPr>
              <w:t xml:space="preserve"> </w:t>
            </w:r>
            <w:r w:rsidRPr="0061704D">
              <w:rPr>
                <w:rFonts w:eastAsia="Times New Roman"/>
                <w:color w:val="000000"/>
                <w:lang w:eastAsia="fr-FR"/>
              </w:rPr>
              <w:t>Mail)</w:t>
            </w:r>
          </w:p>
          <w:p w14:paraId="4531FC6E" w14:textId="77777777" w:rsidR="004F32FA" w:rsidRDefault="004F32FA" w:rsidP="00C22032">
            <w:pPr>
              <w:spacing w:after="0" w:line="240" w:lineRule="auto"/>
              <w:rPr>
                <w:rFonts w:eastAsia="Times New Roman"/>
                <w:color w:val="000000"/>
                <w:lang w:eastAsia="fr-FR"/>
              </w:rPr>
            </w:pPr>
          </w:p>
          <w:p w14:paraId="704E98F4" w14:textId="46CD1882" w:rsidR="0051643A" w:rsidRPr="0061704D" w:rsidRDefault="0051643A" w:rsidP="00C22032">
            <w:pPr>
              <w:spacing w:after="0" w:line="240" w:lineRule="auto"/>
              <w:rPr>
                <w:rFonts w:eastAsia="Times New Roman"/>
                <w:color w:val="000000"/>
                <w:lang w:eastAsia="fr-FR"/>
              </w:rPr>
            </w:pPr>
          </w:p>
        </w:tc>
        <w:tc>
          <w:tcPr>
            <w:tcW w:w="2070" w:type="pct"/>
            <w:vMerge w:val="restart"/>
            <w:tcBorders>
              <w:bottom w:val="single" w:sz="4" w:space="0" w:color="auto"/>
            </w:tcBorders>
            <w:shd w:val="clear" w:color="000000" w:fill="FFFFFF"/>
            <w:noWrap/>
          </w:tcPr>
          <w:p w14:paraId="124EB7C3" w14:textId="277F4E47" w:rsidR="007635CB" w:rsidRDefault="007635CB" w:rsidP="00C22032">
            <w:pPr>
              <w:spacing w:after="0" w:line="240" w:lineRule="auto"/>
              <w:rPr>
                <w:rFonts w:eastAsia="Times New Roman"/>
                <w:color w:val="000000"/>
                <w:lang w:eastAsia="fr-FR"/>
              </w:rPr>
            </w:pPr>
            <w:r>
              <w:rPr>
                <w:rFonts w:eastAsia="Times New Roman"/>
                <w:color w:val="000000"/>
                <w:lang w:eastAsia="fr-FR"/>
              </w:rPr>
              <w:t>11</w:t>
            </w:r>
            <w:r w:rsidRPr="00A04F7F">
              <w:rPr>
                <w:rFonts w:eastAsia="Times New Roman"/>
                <w:color w:val="000000"/>
                <w:lang w:eastAsia="fr-FR"/>
              </w:rPr>
              <w:t xml:space="preserve">. </w:t>
            </w:r>
            <w:r>
              <w:rPr>
                <w:rFonts w:eastAsia="Times New Roman"/>
                <w:color w:val="000000"/>
                <w:lang w:eastAsia="fr-FR"/>
              </w:rPr>
              <w:t>Nom, Prénom</w:t>
            </w:r>
            <w:r w:rsidR="008C291A">
              <w:rPr>
                <w:rFonts w:eastAsia="Times New Roman"/>
                <w:color w:val="000000"/>
                <w:lang w:eastAsia="fr-FR"/>
              </w:rPr>
              <w:t>s</w:t>
            </w:r>
            <w:r>
              <w:rPr>
                <w:rFonts w:eastAsia="Times New Roman"/>
                <w:color w:val="000000"/>
                <w:lang w:eastAsia="fr-FR"/>
              </w:rPr>
              <w:t>, contact,</w:t>
            </w:r>
            <w:r w:rsidRPr="0061704D">
              <w:rPr>
                <w:rFonts w:eastAsia="Times New Roman"/>
                <w:color w:val="000000"/>
                <w:lang w:eastAsia="fr-FR"/>
              </w:rPr>
              <w:t xml:space="preserve"> Signature et Cachet du Responsable de la structure</w:t>
            </w:r>
          </w:p>
          <w:p w14:paraId="3A6C4745" w14:textId="409951A0" w:rsidR="0051643A" w:rsidRDefault="0051643A" w:rsidP="00C22032">
            <w:pPr>
              <w:spacing w:after="0" w:line="240" w:lineRule="auto"/>
              <w:rPr>
                <w:rFonts w:eastAsia="Times New Roman"/>
                <w:color w:val="000000"/>
                <w:lang w:eastAsia="fr-FR"/>
              </w:rPr>
            </w:pPr>
          </w:p>
        </w:tc>
      </w:tr>
      <w:tr w:rsidR="007635CB" w:rsidRPr="00123033" w14:paraId="216FE570" w14:textId="77777777" w:rsidTr="003551CD">
        <w:trPr>
          <w:trHeight w:val="32"/>
        </w:trPr>
        <w:tc>
          <w:tcPr>
            <w:tcW w:w="2930" w:type="pct"/>
            <w:gridSpan w:val="2"/>
            <w:shd w:val="clear" w:color="000000" w:fill="FFFFFF"/>
            <w:noWrap/>
            <w:vAlign w:val="center"/>
          </w:tcPr>
          <w:p w14:paraId="28876EDB" w14:textId="711C046E" w:rsidR="004F32FA" w:rsidRPr="0061704D" w:rsidRDefault="007635CB" w:rsidP="00C22032">
            <w:pPr>
              <w:spacing w:after="0" w:line="240" w:lineRule="auto"/>
              <w:rPr>
                <w:rFonts w:eastAsia="Times New Roman"/>
                <w:color w:val="000000"/>
                <w:lang w:eastAsia="fr-FR"/>
              </w:rPr>
            </w:pPr>
            <w:r>
              <w:rPr>
                <w:rFonts w:eastAsia="Times New Roman"/>
                <w:color w:val="000000"/>
                <w:lang w:eastAsia="fr-FR"/>
              </w:rPr>
              <w:t>9</w:t>
            </w:r>
            <w:r w:rsidRPr="0061704D">
              <w:rPr>
                <w:rFonts w:eastAsia="Times New Roman"/>
                <w:color w:val="000000"/>
                <w:lang w:eastAsia="fr-FR"/>
              </w:rPr>
              <w:t>. Fonction du Répondant :</w:t>
            </w:r>
          </w:p>
        </w:tc>
        <w:tc>
          <w:tcPr>
            <w:tcW w:w="2070" w:type="pct"/>
            <w:vMerge/>
            <w:shd w:val="clear" w:color="000000" w:fill="FFFFFF"/>
            <w:noWrap/>
            <w:vAlign w:val="center"/>
          </w:tcPr>
          <w:p w14:paraId="6EB49974" w14:textId="77777777" w:rsidR="007635CB" w:rsidRPr="0061704D" w:rsidRDefault="007635CB" w:rsidP="00C22032">
            <w:pPr>
              <w:spacing w:after="0" w:line="240" w:lineRule="auto"/>
              <w:rPr>
                <w:rFonts w:eastAsia="Times New Roman"/>
                <w:color w:val="000000"/>
                <w:lang w:eastAsia="fr-FR"/>
              </w:rPr>
            </w:pPr>
          </w:p>
        </w:tc>
      </w:tr>
      <w:tr w:rsidR="007635CB" w:rsidRPr="00123033" w14:paraId="5FE2EFDB" w14:textId="77777777" w:rsidTr="00C22032">
        <w:trPr>
          <w:trHeight w:val="283"/>
        </w:trPr>
        <w:tc>
          <w:tcPr>
            <w:tcW w:w="5000" w:type="pct"/>
            <w:gridSpan w:val="3"/>
            <w:shd w:val="clear" w:color="000000" w:fill="FFFFFF"/>
            <w:noWrap/>
            <w:vAlign w:val="bottom"/>
            <w:hideMark/>
          </w:tcPr>
          <w:p w14:paraId="0F44DD1A" w14:textId="5AE2EE37" w:rsidR="007635CB" w:rsidRPr="0061704D" w:rsidRDefault="007635CB" w:rsidP="00C22032">
            <w:pPr>
              <w:spacing w:after="0" w:line="240" w:lineRule="auto"/>
              <w:rPr>
                <w:rFonts w:eastAsia="Times New Roman"/>
                <w:color w:val="000000"/>
                <w:lang w:eastAsia="fr-FR"/>
              </w:rPr>
            </w:pPr>
            <w:r>
              <w:rPr>
                <w:rFonts w:eastAsia="Times New Roman"/>
                <w:color w:val="000000"/>
                <w:lang w:eastAsia="fr-FR"/>
              </w:rPr>
              <w:t>12</w:t>
            </w:r>
            <w:r w:rsidRPr="003629ED">
              <w:rPr>
                <w:rFonts w:eastAsia="Times New Roman"/>
                <w:color w:val="000000"/>
                <w:lang w:eastAsia="fr-FR"/>
              </w:rPr>
              <w:t>. Type</w:t>
            </w:r>
            <w:r>
              <w:rPr>
                <w:rFonts w:eastAsia="Times New Roman"/>
                <w:color w:val="000000"/>
                <w:lang w:eastAsia="fr-FR"/>
              </w:rPr>
              <w:t xml:space="preserve"> de la structure |__| 1 Publique, 2 Privée</w:t>
            </w:r>
            <w:r w:rsidRPr="003629ED">
              <w:rPr>
                <w:rFonts w:eastAsia="Times New Roman"/>
                <w:color w:val="000000"/>
                <w:lang w:eastAsia="fr-FR"/>
              </w:rPr>
              <w:t>, 3 Par</w:t>
            </w:r>
            <w:r>
              <w:rPr>
                <w:rFonts w:eastAsia="Times New Roman"/>
                <w:color w:val="000000"/>
                <w:lang w:eastAsia="fr-FR"/>
              </w:rPr>
              <w:t>a</w:t>
            </w:r>
            <w:r w:rsidRPr="003629ED">
              <w:rPr>
                <w:rFonts w:eastAsia="Times New Roman"/>
                <w:color w:val="000000"/>
                <w:lang w:eastAsia="fr-FR"/>
              </w:rPr>
              <w:t>publique</w:t>
            </w:r>
          </w:p>
        </w:tc>
      </w:tr>
      <w:tr w:rsidR="007635CB" w:rsidRPr="00123033" w14:paraId="55D12F00" w14:textId="77777777" w:rsidTr="00C22032">
        <w:trPr>
          <w:trHeight w:val="323"/>
        </w:trPr>
        <w:tc>
          <w:tcPr>
            <w:tcW w:w="5000" w:type="pct"/>
            <w:gridSpan w:val="3"/>
            <w:shd w:val="clear" w:color="000000" w:fill="FFFFFF"/>
            <w:noWrap/>
            <w:vAlign w:val="bottom"/>
            <w:hideMark/>
          </w:tcPr>
          <w:p w14:paraId="6A001AD5" w14:textId="127A18F4" w:rsidR="007635CB" w:rsidRDefault="007635CB" w:rsidP="00C22032">
            <w:pPr>
              <w:spacing w:after="0" w:line="240" w:lineRule="auto"/>
              <w:rPr>
                <w:rFonts w:eastAsia="Times New Roman"/>
                <w:color w:val="000000"/>
                <w:lang w:eastAsia="fr-FR"/>
              </w:rPr>
            </w:pPr>
            <w:r>
              <w:t xml:space="preserve"> </w:t>
            </w:r>
            <w:r w:rsidRPr="00163A17">
              <w:rPr>
                <w:rFonts w:eastAsia="Times New Roman"/>
                <w:color w:val="000000"/>
                <w:lang w:eastAsia="fr-FR"/>
              </w:rPr>
              <w:t>13. Offrez-vous des avantages médica</w:t>
            </w:r>
            <w:r>
              <w:rPr>
                <w:rFonts w:eastAsia="Times New Roman"/>
                <w:color w:val="000000"/>
                <w:lang w:eastAsia="fr-FR"/>
              </w:rPr>
              <w:t>ux à vos employés ? |__| 1 OUI,</w:t>
            </w:r>
            <w:r w:rsidRPr="00163A17">
              <w:rPr>
                <w:rFonts w:eastAsia="Times New Roman"/>
                <w:color w:val="000000"/>
                <w:lang w:eastAsia="fr-FR"/>
              </w:rPr>
              <w:t xml:space="preserve"> 2 NON </w:t>
            </w:r>
          </w:p>
          <w:p w14:paraId="21124AED" w14:textId="31D377CF" w:rsidR="007635CB" w:rsidRPr="0061704D" w:rsidRDefault="007635CB" w:rsidP="00C22032">
            <w:pPr>
              <w:spacing w:after="0" w:line="240" w:lineRule="auto"/>
              <w:rPr>
                <w:rFonts w:eastAsia="Times New Roman"/>
                <w:color w:val="000000"/>
                <w:lang w:eastAsia="fr-FR"/>
              </w:rPr>
            </w:pPr>
            <w:r w:rsidRPr="003629ED">
              <w:rPr>
                <w:rFonts w:eastAsia="Times New Roman"/>
                <w:color w:val="000000"/>
                <w:lang w:eastAsia="fr-FR"/>
              </w:rPr>
              <w:t>Si OUI, reporte</w:t>
            </w:r>
            <w:r w:rsidR="00B165F0">
              <w:rPr>
                <w:rFonts w:eastAsia="Times New Roman"/>
                <w:color w:val="000000"/>
                <w:lang w:eastAsia="fr-FR"/>
              </w:rPr>
              <w:t>z</w:t>
            </w:r>
            <w:r w:rsidRPr="003629ED">
              <w:rPr>
                <w:rFonts w:eastAsia="Times New Roman"/>
                <w:color w:val="000000"/>
                <w:lang w:eastAsia="fr-FR"/>
              </w:rPr>
              <w:t xml:space="preserve"> le type de code prestataire correspondant et renseigne</w:t>
            </w:r>
            <w:r w:rsidR="00B165F0">
              <w:rPr>
                <w:rFonts w:eastAsia="Times New Roman"/>
                <w:color w:val="000000"/>
                <w:lang w:eastAsia="fr-FR"/>
              </w:rPr>
              <w:t>z</w:t>
            </w:r>
            <w:r w:rsidRPr="003629ED">
              <w:rPr>
                <w:rFonts w:eastAsia="Times New Roman"/>
                <w:color w:val="000000"/>
                <w:lang w:eastAsia="fr-FR"/>
              </w:rPr>
              <w:t xml:space="preserve"> les </w:t>
            </w:r>
            <w:r w:rsidR="002652CC">
              <w:rPr>
                <w:rFonts w:eastAsia="Times New Roman"/>
                <w:color w:val="000000"/>
                <w:lang w:eastAsia="fr-FR"/>
              </w:rPr>
              <w:t xml:space="preserve">trois </w:t>
            </w:r>
            <w:r w:rsidRPr="003629ED">
              <w:rPr>
                <w:rFonts w:eastAsia="Times New Roman"/>
                <w:color w:val="000000"/>
                <w:lang w:eastAsia="fr-FR"/>
              </w:rPr>
              <w:t>tableaux ci</w:t>
            </w:r>
            <w:r>
              <w:rPr>
                <w:rFonts w:eastAsia="Times New Roman"/>
                <w:color w:val="000000"/>
                <w:lang w:eastAsia="fr-FR"/>
              </w:rPr>
              <w:t>-</w:t>
            </w:r>
            <w:r w:rsidRPr="003629ED">
              <w:rPr>
                <w:rFonts w:eastAsia="Times New Roman"/>
                <w:color w:val="000000"/>
                <w:lang w:eastAsia="fr-FR"/>
              </w:rPr>
              <w:t>dessous. Si NON, remplissez les tableaux N°02 et N°03</w:t>
            </w:r>
          </w:p>
        </w:tc>
      </w:tr>
    </w:tbl>
    <w:p w14:paraId="7CE4F03D" w14:textId="77777777" w:rsidR="007635CB" w:rsidRDefault="007635CB" w:rsidP="007635CB">
      <w:pPr>
        <w:spacing w:after="0" w:line="240" w:lineRule="auto"/>
        <w:rPr>
          <w:rFonts w:eastAsia="Times New Roman"/>
          <w:b/>
          <w:color w:val="000000"/>
          <w:u w:val="single"/>
          <w:lang w:eastAsia="fr-FR"/>
        </w:rPr>
      </w:pPr>
    </w:p>
    <w:p w14:paraId="77EE1E76" w14:textId="77777777" w:rsidR="003551CD" w:rsidRDefault="003551CD" w:rsidP="007635CB">
      <w:pPr>
        <w:spacing w:after="0" w:line="240" w:lineRule="auto"/>
        <w:rPr>
          <w:rFonts w:eastAsia="Times New Roman"/>
          <w:b/>
          <w:color w:val="000000"/>
          <w:u w:val="single"/>
          <w:lang w:eastAsia="fr-FR"/>
        </w:rPr>
      </w:pPr>
    </w:p>
    <w:p w14:paraId="6093A3C6" w14:textId="69F49631" w:rsidR="007635CB" w:rsidRPr="007635CB" w:rsidRDefault="007635CB" w:rsidP="007635CB">
      <w:pPr>
        <w:spacing w:after="0" w:line="240" w:lineRule="auto"/>
        <w:rPr>
          <w:rFonts w:eastAsia="Times New Roman"/>
          <w:color w:val="000000"/>
          <w:sz w:val="24"/>
          <w:lang w:eastAsia="fr-FR"/>
        </w:rPr>
      </w:pPr>
      <w:r w:rsidRPr="007635CB">
        <w:rPr>
          <w:rFonts w:eastAsia="Times New Roman"/>
          <w:b/>
          <w:color w:val="000000"/>
          <w:sz w:val="24"/>
          <w:u w:val="single"/>
          <w:lang w:eastAsia="fr-FR"/>
        </w:rPr>
        <w:t>Code prestataires </w:t>
      </w:r>
      <w:r w:rsidRPr="007635CB">
        <w:rPr>
          <w:rFonts w:eastAsia="Times New Roman"/>
          <w:color w:val="000000"/>
          <w:sz w:val="24"/>
          <w:lang w:eastAsia="fr-FR"/>
        </w:rPr>
        <w:t>: 1. Votre propre établissement de santé, 2. Assurance privée, 3.</w:t>
      </w:r>
      <w:r w:rsidR="006B3C61">
        <w:rPr>
          <w:rFonts w:eastAsia="Times New Roman"/>
          <w:color w:val="000000"/>
          <w:sz w:val="24"/>
          <w:lang w:eastAsia="fr-FR"/>
        </w:rPr>
        <w:t xml:space="preserve"> </w:t>
      </w:r>
      <w:r w:rsidRPr="007635CB">
        <w:rPr>
          <w:rFonts w:eastAsia="Times New Roman"/>
          <w:color w:val="000000"/>
          <w:sz w:val="24"/>
          <w:lang w:eastAsia="fr-FR"/>
        </w:rPr>
        <w:t>Contrat avec des fournisseurs de santé, 4. Remboursement des dépenses des employés, 5. Assurance médicale Nationale (INAM), 6. Traitements à l'étranger, 7. Programmes sur le lieu de travail (ex</w:t>
      </w:r>
      <w:r w:rsidR="000C31DD">
        <w:rPr>
          <w:rFonts w:eastAsia="Times New Roman"/>
          <w:color w:val="000000"/>
          <w:sz w:val="24"/>
          <w:lang w:eastAsia="fr-FR"/>
        </w:rPr>
        <w:t xml:space="preserve"> </w:t>
      </w:r>
      <w:r w:rsidRPr="007635CB">
        <w:rPr>
          <w:rFonts w:eastAsia="Times New Roman"/>
          <w:color w:val="000000"/>
          <w:sz w:val="24"/>
          <w:lang w:eastAsia="fr-FR"/>
        </w:rPr>
        <w:t>: prévention), 8. Autres.</w:t>
      </w:r>
    </w:p>
    <w:p w14:paraId="3D067BEC" w14:textId="6732B914" w:rsidR="007635CB" w:rsidRPr="007635CB" w:rsidRDefault="007635CB" w:rsidP="007635CB">
      <w:pPr>
        <w:spacing w:after="0" w:line="240" w:lineRule="auto"/>
        <w:rPr>
          <w:rFonts w:eastAsia="Times New Roman"/>
          <w:color w:val="000000"/>
          <w:sz w:val="24"/>
          <w:lang w:eastAsia="fr-FR"/>
        </w:rPr>
      </w:pPr>
      <w:r w:rsidRPr="007635CB">
        <w:rPr>
          <w:rFonts w:eastAsia="Times New Roman"/>
          <w:b/>
          <w:color w:val="000000"/>
          <w:sz w:val="24"/>
          <w:u w:val="single"/>
          <w:lang w:eastAsia="fr-FR"/>
        </w:rPr>
        <w:t>Code fonction</w:t>
      </w:r>
      <w:r w:rsidRPr="007635CB">
        <w:rPr>
          <w:rFonts w:eastAsia="Times New Roman"/>
          <w:color w:val="000000"/>
          <w:sz w:val="24"/>
          <w:lang w:eastAsia="fr-FR"/>
        </w:rPr>
        <w:t> : 1. Hospitalisation, 2. Soins Ambulatoires, 3. Produits pharmaceutiques achetés à des pharmacies indépendantes (non-inclus les médicaments reçus lors des soins hospitaliers ou ambulatoires</w:t>
      </w:r>
      <w:r w:rsidR="00643D28" w:rsidRPr="007635CB">
        <w:rPr>
          <w:rFonts w:eastAsia="Times New Roman"/>
          <w:color w:val="000000"/>
          <w:sz w:val="24"/>
          <w:lang w:eastAsia="fr-FR"/>
        </w:rPr>
        <w:t>),</w:t>
      </w:r>
      <w:r w:rsidR="00643D28">
        <w:rPr>
          <w:rFonts w:eastAsia="Times New Roman"/>
          <w:color w:val="000000"/>
          <w:sz w:val="24"/>
          <w:lang w:eastAsia="fr-FR"/>
        </w:rPr>
        <w:t xml:space="preserve"> </w:t>
      </w:r>
      <w:r w:rsidR="00643D28" w:rsidRPr="007635CB">
        <w:rPr>
          <w:rFonts w:eastAsia="Times New Roman"/>
          <w:color w:val="000000"/>
          <w:sz w:val="24"/>
          <w:lang w:eastAsia="fr-FR"/>
        </w:rPr>
        <w:t>4</w:t>
      </w:r>
      <w:r w:rsidRPr="007635CB">
        <w:rPr>
          <w:rFonts w:eastAsia="Times New Roman"/>
          <w:color w:val="000000"/>
          <w:sz w:val="24"/>
          <w:lang w:eastAsia="fr-FR"/>
        </w:rPr>
        <w:t>. Soins préventifs, 5.</w:t>
      </w:r>
      <w:r w:rsidR="00C5632E">
        <w:rPr>
          <w:rFonts w:eastAsia="Times New Roman"/>
          <w:color w:val="000000"/>
          <w:sz w:val="24"/>
          <w:lang w:eastAsia="fr-FR"/>
        </w:rPr>
        <w:t xml:space="preserve"> </w:t>
      </w:r>
      <w:r w:rsidRPr="007635CB">
        <w:rPr>
          <w:rFonts w:eastAsia="Times New Roman"/>
          <w:color w:val="000000"/>
          <w:sz w:val="24"/>
          <w:lang w:eastAsia="fr-FR"/>
        </w:rPr>
        <w:t>Services Auxiliaires,</w:t>
      </w:r>
      <w:r w:rsidR="00643D28">
        <w:rPr>
          <w:rFonts w:eastAsia="Times New Roman"/>
          <w:color w:val="000000"/>
          <w:sz w:val="24"/>
          <w:lang w:eastAsia="fr-FR"/>
        </w:rPr>
        <w:t xml:space="preserve"> </w:t>
      </w:r>
      <w:r w:rsidRPr="007635CB">
        <w:rPr>
          <w:rFonts w:eastAsia="Times New Roman"/>
          <w:color w:val="000000"/>
          <w:sz w:val="24"/>
          <w:lang w:eastAsia="fr-FR"/>
        </w:rPr>
        <w:t xml:space="preserve"> 6. Autres.</w:t>
      </w:r>
    </w:p>
    <w:p w14:paraId="2D6F0CBE" w14:textId="7EADDBAB" w:rsidR="00D21869" w:rsidRPr="003551CD" w:rsidRDefault="007635CB" w:rsidP="007635CB">
      <w:pPr>
        <w:spacing w:after="0" w:line="240" w:lineRule="auto"/>
        <w:rPr>
          <w:rFonts w:eastAsia="Times New Roman"/>
          <w:color w:val="000000"/>
          <w:sz w:val="24"/>
          <w:lang w:eastAsia="fr-FR"/>
        </w:rPr>
      </w:pPr>
      <w:r w:rsidRPr="007635CB">
        <w:rPr>
          <w:rFonts w:eastAsia="Times New Roman"/>
          <w:b/>
          <w:color w:val="000000"/>
          <w:sz w:val="24"/>
          <w:u w:val="single"/>
          <w:lang w:eastAsia="fr-FR"/>
        </w:rPr>
        <w:t>Code maladie/</w:t>
      </w:r>
      <w:r w:rsidR="00B165F0">
        <w:rPr>
          <w:rFonts w:eastAsia="Times New Roman"/>
          <w:b/>
          <w:color w:val="000000"/>
          <w:sz w:val="24"/>
          <w:u w:val="single"/>
          <w:lang w:eastAsia="fr-FR"/>
        </w:rPr>
        <w:t>é</w:t>
      </w:r>
      <w:r w:rsidRPr="007635CB">
        <w:rPr>
          <w:rFonts w:eastAsia="Times New Roman"/>
          <w:b/>
          <w:color w:val="000000"/>
          <w:sz w:val="24"/>
          <w:u w:val="single"/>
          <w:lang w:eastAsia="fr-FR"/>
        </w:rPr>
        <w:t>tat de santé</w:t>
      </w:r>
      <w:r w:rsidRPr="007635CB">
        <w:rPr>
          <w:rFonts w:eastAsia="Times New Roman"/>
          <w:color w:val="000000"/>
          <w:sz w:val="24"/>
          <w:lang w:eastAsia="fr-FR"/>
        </w:rPr>
        <w:t>: 1.Paludisme, 2.</w:t>
      </w:r>
      <w:r w:rsidR="00B165F0" w:rsidRPr="00B165F0">
        <w:rPr>
          <w:rFonts w:eastAsia="Times New Roman"/>
          <w:color w:val="000000"/>
          <w:sz w:val="24"/>
          <w:lang w:eastAsia="fr-FR"/>
        </w:rPr>
        <w:t xml:space="preserve"> </w:t>
      </w:r>
      <w:r w:rsidR="00B165F0">
        <w:rPr>
          <w:rFonts w:eastAsia="Times New Roman"/>
          <w:color w:val="000000"/>
          <w:sz w:val="24"/>
          <w:lang w:eastAsia="fr-FR"/>
        </w:rPr>
        <w:t>IST/</w:t>
      </w:r>
      <w:r w:rsidRPr="007635CB">
        <w:rPr>
          <w:rFonts w:eastAsia="Times New Roman"/>
          <w:color w:val="000000"/>
          <w:sz w:val="24"/>
          <w:lang w:eastAsia="fr-FR"/>
        </w:rPr>
        <w:t>VIH/Sida, 3.Tuberculose,  4.IRA ,5.Maladies diarrhéiques,</w:t>
      </w:r>
      <w:r w:rsidR="00643D28">
        <w:rPr>
          <w:rFonts w:eastAsia="Times New Roman"/>
          <w:color w:val="000000"/>
          <w:sz w:val="24"/>
          <w:lang w:eastAsia="fr-FR"/>
        </w:rPr>
        <w:t xml:space="preserve"> </w:t>
      </w:r>
      <w:r w:rsidRPr="007635CB">
        <w:rPr>
          <w:rFonts w:eastAsia="Times New Roman"/>
          <w:color w:val="000000"/>
          <w:sz w:val="24"/>
          <w:lang w:eastAsia="fr-FR"/>
        </w:rPr>
        <w:t>6.M</w:t>
      </w:r>
      <w:r w:rsidR="00E15DDE">
        <w:rPr>
          <w:rFonts w:eastAsia="Times New Roman"/>
          <w:color w:val="000000"/>
          <w:sz w:val="24"/>
          <w:lang w:eastAsia="fr-FR"/>
        </w:rPr>
        <w:t>aladies tropicales négligées</w:t>
      </w:r>
      <w:r w:rsidRPr="007635CB">
        <w:rPr>
          <w:rFonts w:eastAsia="Times New Roman"/>
          <w:color w:val="000000"/>
          <w:sz w:val="24"/>
          <w:lang w:eastAsia="fr-FR"/>
        </w:rPr>
        <w:t>,7.Maladies évitables par la vaccination,</w:t>
      </w:r>
      <w:r w:rsidR="00643D28">
        <w:rPr>
          <w:rFonts w:eastAsia="Times New Roman"/>
          <w:color w:val="000000"/>
          <w:sz w:val="24"/>
          <w:lang w:eastAsia="fr-FR"/>
        </w:rPr>
        <w:t xml:space="preserve"> </w:t>
      </w:r>
      <w:r w:rsidRPr="007635CB">
        <w:rPr>
          <w:rFonts w:eastAsia="Times New Roman"/>
          <w:color w:val="000000"/>
          <w:sz w:val="24"/>
          <w:lang w:eastAsia="fr-FR"/>
        </w:rPr>
        <w:t>8.Autres affections infectieuses et parasitaires,</w:t>
      </w:r>
      <w:r w:rsidR="00643D28">
        <w:rPr>
          <w:rFonts w:eastAsia="Times New Roman"/>
          <w:color w:val="000000"/>
          <w:sz w:val="24"/>
          <w:lang w:eastAsia="fr-FR"/>
        </w:rPr>
        <w:t xml:space="preserve"> </w:t>
      </w:r>
      <w:r w:rsidRPr="007635CB">
        <w:rPr>
          <w:rFonts w:eastAsia="Times New Roman"/>
          <w:color w:val="000000"/>
          <w:sz w:val="24"/>
          <w:lang w:eastAsia="fr-FR"/>
        </w:rPr>
        <w:t>9.Affections maternelles,</w:t>
      </w:r>
      <w:r w:rsidR="00643D28">
        <w:rPr>
          <w:rFonts w:eastAsia="Times New Roman"/>
          <w:color w:val="000000"/>
          <w:sz w:val="24"/>
          <w:lang w:eastAsia="fr-FR"/>
        </w:rPr>
        <w:t xml:space="preserve"> </w:t>
      </w:r>
      <w:r w:rsidRPr="007635CB">
        <w:rPr>
          <w:rFonts w:eastAsia="Times New Roman"/>
          <w:color w:val="000000"/>
          <w:sz w:val="24"/>
          <w:lang w:eastAsia="fr-FR"/>
        </w:rPr>
        <w:t>10.Affections périnatales,</w:t>
      </w:r>
      <w:r w:rsidR="00643D28">
        <w:rPr>
          <w:rFonts w:eastAsia="Times New Roman"/>
          <w:color w:val="000000"/>
          <w:sz w:val="24"/>
          <w:lang w:eastAsia="fr-FR"/>
        </w:rPr>
        <w:t xml:space="preserve"> </w:t>
      </w:r>
      <w:r w:rsidRPr="007635CB">
        <w:rPr>
          <w:rFonts w:eastAsia="Times New Roman"/>
          <w:color w:val="000000"/>
          <w:sz w:val="24"/>
          <w:lang w:eastAsia="fr-FR"/>
        </w:rPr>
        <w:t>11.PF,</w:t>
      </w:r>
      <w:r w:rsidR="00643D28">
        <w:rPr>
          <w:rFonts w:eastAsia="Times New Roman"/>
          <w:color w:val="000000"/>
          <w:sz w:val="24"/>
          <w:lang w:eastAsia="fr-FR"/>
        </w:rPr>
        <w:t xml:space="preserve"> </w:t>
      </w:r>
      <w:r w:rsidRPr="007635CB">
        <w:rPr>
          <w:rFonts w:eastAsia="Times New Roman"/>
          <w:color w:val="000000"/>
          <w:sz w:val="24"/>
          <w:lang w:eastAsia="fr-FR"/>
        </w:rPr>
        <w:t>12.Autres affections,</w:t>
      </w:r>
      <w:r w:rsidR="00643D28">
        <w:rPr>
          <w:rFonts w:eastAsia="Times New Roman"/>
          <w:color w:val="000000"/>
          <w:sz w:val="24"/>
          <w:lang w:eastAsia="fr-FR"/>
        </w:rPr>
        <w:t xml:space="preserve"> </w:t>
      </w:r>
      <w:r w:rsidRPr="007635CB">
        <w:rPr>
          <w:rFonts w:eastAsia="Times New Roman"/>
          <w:color w:val="000000"/>
          <w:sz w:val="24"/>
          <w:lang w:eastAsia="fr-FR"/>
        </w:rPr>
        <w:t>13.Carences nutritionnelles,</w:t>
      </w:r>
      <w:r w:rsidR="00643D28">
        <w:rPr>
          <w:rFonts w:eastAsia="Times New Roman"/>
          <w:color w:val="000000"/>
          <w:sz w:val="24"/>
          <w:lang w:eastAsia="fr-FR"/>
        </w:rPr>
        <w:t xml:space="preserve"> </w:t>
      </w:r>
      <w:r w:rsidRPr="007635CB">
        <w:rPr>
          <w:rFonts w:eastAsia="Times New Roman"/>
          <w:color w:val="000000"/>
          <w:sz w:val="24"/>
          <w:lang w:eastAsia="fr-FR"/>
        </w:rPr>
        <w:t>14.tumeurs,</w:t>
      </w:r>
      <w:r w:rsidR="00643D28">
        <w:rPr>
          <w:rFonts w:eastAsia="Times New Roman"/>
          <w:color w:val="000000"/>
          <w:sz w:val="24"/>
          <w:lang w:eastAsia="fr-FR"/>
        </w:rPr>
        <w:t xml:space="preserve"> </w:t>
      </w:r>
      <w:r w:rsidRPr="007635CB">
        <w:rPr>
          <w:rFonts w:eastAsia="Times New Roman"/>
          <w:color w:val="000000"/>
          <w:sz w:val="24"/>
          <w:lang w:eastAsia="fr-FR"/>
        </w:rPr>
        <w:t>15.Maladies endocriniennes et métaboliques,</w:t>
      </w:r>
      <w:r w:rsidR="00643D28">
        <w:rPr>
          <w:rFonts w:eastAsia="Times New Roman"/>
          <w:color w:val="000000"/>
          <w:sz w:val="24"/>
          <w:lang w:eastAsia="fr-FR"/>
        </w:rPr>
        <w:t xml:space="preserve"> </w:t>
      </w:r>
      <w:r w:rsidRPr="007635CB">
        <w:rPr>
          <w:rFonts w:eastAsia="Times New Roman"/>
          <w:color w:val="000000"/>
          <w:sz w:val="24"/>
          <w:lang w:eastAsia="fr-FR"/>
        </w:rPr>
        <w:t>16.Maladies cardiovasculaires,</w:t>
      </w:r>
      <w:r w:rsidR="00643D28">
        <w:rPr>
          <w:rFonts w:eastAsia="Times New Roman"/>
          <w:color w:val="000000"/>
          <w:sz w:val="24"/>
          <w:lang w:eastAsia="fr-FR"/>
        </w:rPr>
        <w:t xml:space="preserve"> </w:t>
      </w:r>
      <w:r w:rsidRPr="007635CB">
        <w:rPr>
          <w:rFonts w:eastAsia="Times New Roman"/>
          <w:color w:val="000000"/>
          <w:sz w:val="24"/>
          <w:lang w:eastAsia="fr-FR"/>
        </w:rPr>
        <w:t>17.troubles mentaux et du comportement et affections neurologiques</w:t>
      </w:r>
      <w:r w:rsidR="00643D28">
        <w:rPr>
          <w:rFonts w:eastAsia="Times New Roman"/>
          <w:color w:val="000000"/>
          <w:sz w:val="24"/>
          <w:lang w:eastAsia="fr-FR"/>
        </w:rPr>
        <w:t xml:space="preserve">, </w:t>
      </w:r>
      <w:r w:rsidRPr="007635CB">
        <w:rPr>
          <w:rFonts w:eastAsia="Times New Roman"/>
          <w:color w:val="000000"/>
          <w:sz w:val="24"/>
          <w:lang w:eastAsia="fr-FR"/>
        </w:rPr>
        <w:t xml:space="preserve"> 18.Maladies de  l'appareil respiratoires,</w:t>
      </w:r>
      <w:r w:rsidR="00643D28">
        <w:rPr>
          <w:rFonts w:eastAsia="Times New Roman"/>
          <w:color w:val="000000"/>
          <w:sz w:val="24"/>
          <w:lang w:eastAsia="fr-FR"/>
        </w:rPr>
        <w:t xml:space="preserve"> </w:t>
      </w:r>
      <w:r w:rsidRPr="007635CB">
        <w:rPr>
          <w:rFonts w:eastAsia="Times New Roman"/>
          <w:color w:val="000000"/>
          <w:sz w:val="24"/>
          <w:lang w:eastAsia="fr-FR"/>
        </w:rPr>
        <w:t>19.Maladies de l'appareil digestifs,</w:t>
      </w:r>
      <w:r w:rsidR="00643D28">
        <w:rPr>
          <w:rFonts w:eastAsia="Times New Roman"/>
          <w:color w:val="000000"/>
          <w:sz w:val="24"/>
          <w:lang w:eastAsia="fr-FR"/>
        </w:rPr>
        <w:t xml:space="preserve"> </w:t>
      </w:r>
      <w:r w:rsidRPr="007635CB">
        <w:rPr>
          <w:rFonts w:eastAsia="Times New Roman"/>
          <w:color w:val="000000"/>
          <w:sz w:val="24"/>
          <w:lang w:eastAsia="fr-FR"/>
        </w:rPr>
        <w:t>20.Maladies de l'appareil urogénital,</w:t>
      </w:r>
      <w:r w:rsidR="00643D28">
        <w:rPr>
          <w:rFonts w:eastAsia="Times New Roman"/>
          <w:color w:val="000000"/>
          <w:sz w:val="24"/>
          <w:lang w:eastAsia="fr-FR"/>
        </w:rPr>
        <w:t xml:space="preserve"> </w:t>
      </w:r>
      <w:r w:rsidRPr="007635CB">
        <w:rPr>
          <w:rFonts w:eastAsia="Times New Roman"/>
          <w:color w:val="000000"/>
          <w:sz w:val="24"/>
          <w:lang w:eastAsia="fr-FR"/>
        </w:rPr>
        <w:t>21Troubles des organes de sens,</w:t>
      </w:r>
      <w:r w:rsidR="00643D28">
        <w:rPr>
          <w:rFonts w:eastAsia="Times New Roman"/>
          <w:color w:val="000000"/>
          <w:sz w:val="24"/>
          <w:lang w:eastAsia="fr-FR"/>
        </w:rPr>
        <w:t xml:space="preserve"> </w:t>
      </w:r>
      <w:r w:rsidRPr="007635CB">
        <w:rPr>
          <w:rFonts w:eastAsia="Times New Roman"/>
          <w:color w:val="000000"/>
          <w:sz w:val="24"/>
          <w:lang w:eastAsia="fr-FR"/>
        </w:rPr>
        <w:t>22.Maladies bucco dentaires,</w:t>
      </w:r>
      <w:r w:rsidR="00643D28">
        <w:rPr>
          <w:rFonts w:eastAsia="Times New Roman"/>
          <w:color w:val="000000"/>
          <w:sz w:val="24"/>
          <w:lang w:eastAsia="fr-FR"/>
        </w:rPr>
        <w:t xml:space="preserve"> </w:t>
      </w:r>
      <w:r w:rsidRPr="007635CB">
        <w:rPr>
          <w:rFonts w:eastAsia="Times New Roman"/>
          <w:color w:val="000000"/>
          <w:sz w:val="24"/>
          <w:lang w:eastAsia="fr-FR"/>
        </w:rPr>
        <w:t>23.Autres M</w:t>
      </w:r>
      <w:r w:rsidR="00E15DDE">
        <w:rPr>
          <w:rFonts w:eastAsia="Times New Roman"/>
          <w:color w:val="000000"/>
          <w:sz w:val="24"/>
          <w:lang w:eastAsia="fr-FR"/>
        </w:rPr>
        <w:t>aladies non transmissibles</w:t>
      </w:r>
      <w:r w:rsidRPr="007635CB">
        <w:rPr>
          <w:rFonts w:eastAsia="Times New Roman"/>
          <w:color w:val="000000"/>
          <w:sz w:val="24"/>
          <w:lang w:eastAsia="fr-FR"/>
        </w:rPr>
        <w:t>,</w:t>
      </w:r>
      <w:r w:rsidR="00643D28">
        <w:rPr>
          <w:rFonts w:eastAsia="Times New Roman"/>
          <w:color w:val="000000"/>
          <w:sz w:val="24"/>
          <w:lang w:eastAsia="fr-FR"/>
        </w:rPr>
        <w:t xml:space="preserve"> </w:t>
      </w:r>
      <w:r w:rsidRPr="007635CB">
        <w:rPr>
          <w:rFonts w:eastAsia="Times New Roman"/>
          <w:color w:val="000000"/>
          <w:sz w:val="24"/>
          <w:lang w:eastAsia="fr-FR"/>
        </w:rPr>
        <w:t>24.Traumatismes,</w:t>
      </w:r>
      <w:r w:rsidR="00643D28">
        <w:rPr>
          <w:rFonts w:eastAsia="Times New Roman"/>
          <w:color w:val="000000"/>
          <w:sz w:val="24"/>
          <w:lang w:eastAsia="fr-FR"/>
        </w:rPr>
        <w:t xml:space="preserve"> </w:t>
      </w:r>
      <w:r w:rsidRPr="007635CB">
        <w:rPr>
          <w:rFonts w:eastAsia="Times New Roman"/>
          <w:color w:val="000000"/>
          <w:sz w:val="24"/>
          <w:lang w:eastAsia="fr-FR"/>
        </w:rPr>
        <w:t xml:space="preserve">25.Dépenses liées à une maladie </w:t>
      </w:r>
      <w:r w:rsidR="0009074A">
        <w:rPr>
          <w:rFonts w:eastAsia="Times New Roman"/>
          <w:color w:val="000000"/>
          <w:sz w:val="24"/>
          <w:lang w:eastAsia="fr-FR"/>
        </w:rPr>
        <w:t xml:space="preserve"> non </w:t>
      </w:r>
      <w:r w:rsidRPr="007635CB">
        <w:rPr>
          <w:rFonts w:eastAsia="Times New Roman"/>
          <w:color w:val="000000"/>
          <w:sz w:val="24"/>
          <w:lang w:eastAsia="fr-FR"/>
        </w:rPr>
        <w:t>spécifique,</w:t>
      </w:r>
      <w:r w:rsidR="00643D28">
        <w:rPr>
          <w:rFonts w:eastAsia="Times New Roman"/>
          <w:color w:val="000000"/>
          <w:sz w:val="24"/>
          <w:lang w:eastAsia="fr-FR"/>
        </w:rPr>
        <w:t xml:space="preserve"> </w:t>
      </w:r>
      <w:r w:rsidRPr="007635CB">
        <w:rPr>
          <w:rFonts w:eastAsia="Times New Roman"/>
          <w:color w:val="000000"/>
          <w:sz w:val="24"/>
          <w:lang w:eastAsia="fr-FR"/>
        </w:rPr>
        <w:t>26.Autres maladies/affections/état de santé non spécifiées</w:t>
      </w:r>
      <w:r w:rsidR="003C590D">
        <w:rPr>
          <w:sz w:val="24"/>
          <w:szCs w:val="24"/>
        </w:rPr>
        <w:t>,</w:t>
      </w:r>
      <w:r w:rsidR="00643D28">
        <w:rPr>
          <w:sz w:val="24"/>
          <w:szCs w:val="24"/>
        </w:rPr>
        <w:t xml:space="preserve"> </w:t>
      </w:r>
      <w:r w:rsidR="003C590D">
        <w:rPr>
          <w:sz w:val="24"/>
          <w:szCs w:val="24"/>
        </w:rPr>
        <w:t>27.Hépatites virales, 28.Covid 19, 29.Toutes maladies confondues</w:t>
      </w:r>
      <w:r w:rsidRPr="007635CB">
        <w:rPr>
          <w:rFonts w:eastAsia="Times New Roman"/>
          <w:color w:val="000000"/>
          <w:sz w:val="24"/>
          <w:lang w:eastAsia="fr-FR"/>
        </w:rPr>
        <w:t xml:space="preserve"> </w:t>
      </w:r>
    </w:p>
    <w:p w14:paraId="6ED12E92" w14:textId="77777777" w:rsidR="003551CD" w:rsidRDefault="003551CD" w:rsidP="007635CB">
      <w:pPr>
        <w:spacing w:after="0" w:line="240" w:lineRule="auto"/>
        <w:rPr>
          <w:rFonts w:eastAsia="Times New Roman" w:cs="Calibri"/>
          <w:b/>
          <w:bCs/>
          <w:color w:val="000000"/>
          <w:sz w:val="28"/>
          <w:szCs w:val="28"/>
          <w:lang w:eastAsia="fr-FR"/>
        </w:rPr>
      </w:pPr>
    </w:p>
    <w:p w14:paraId="0A46DCB1" w14:textId="77777777" w:rsidR="007635CB" w:rsidRDefault="007635CB" w:rsidP="007635CB">
      <w:pPr>
        <w:spacing w:after="0" w:line="240" w:lineRule="auto"/>
        <w:rPr>
          <w:rFonts w:eastAsia="Times New Roman" w:cs="Calibri"/>
          <w:b/>
          <w:bCs/>
          <w:color w:val="000000"/>
          <w:sz w:val="28"/>
          <w:szCs w:val="28"/>
          <w:lang w:eastAsia="fr-FR"/>
        </w:rPr>
      </w:pPr>
      <w:r w:rsidRPr="004D4787">
        <w:rPr>
          <w:rFonts w:eastAsia="Times New Roman" w:cs="Calibri"/>
          <w:b/>
          <w:bCs/>
          <w:color w:val="000000"/>
          <w:sz w:val="28"/>
          <w:szCs w:val="28"/>
          <w:lang w:eastAsia="fr-FR"/>
        </w:rPr>
        <w:t>PARTIE II : DEPENSES EN PRESTATION DE SOINS DE</w:t>
      </w:r>
      <w:r>
        <w:rPr>
          <w:rFonts w:eastAsia="Times New Roman" w:cs="Calibri"/>
          <w:b/>
          <w:bCs/>
          <w:color w:val="000000"/>
          <w:sz w:val="28"/>
          <w:szCs w:val="28"/>
          <w:lang w:eastAsia="fr-FR"/>
        </w:rPr>
        <w:t xml:space="preserve"> </w:t>
      </w:r>
      <w:r w:rsidRPr="004D4787">
        <w:rPr>
          <w:rFonts w:eastAsia="Times New Roman" w:cs="Calibri"/>
          <w:b/>
          <w:bCs/>
          <w:color w:val="000000"/>
          <w:sz w:val="28"/>
          <w:szCs w:val="28"/>
          <w:lang w:eastAsia="fr-FR"/>
        </w:rPr>
        <w:t>SANTE</w:t>
      </w:r>
    </w:p>
    <w:p w14:paraId="5B8D1A33" w14:textId="77777777" w:rsidR="007635CB" w:rsidRDefault="007635CB" w:rsidP="007635CB">
      <w:pPr>
        <w:spacing w:after="0" w:line="240" w:lineRule="auto"/>
        <w:rPr>
          <w:rFonts w:eastAsia="Times New Roman" w:cs="Calibri"/>
          <w:b/>
          <w:bCs/>
          <w:sz w:val="28"/>
          <w:szCs w:val="28"/>
          <w:lang w:eastAsia="fr-FR"/>
        </w:rPr>
      </w:pPr>
      <w:r w:rsidRPr="004D4787">
        <w:rPr>
          <w:rFonts w:eastAsia="Times New Roman" w:cs="Calibri"/>
          <w:b/>
          <w:bCs/>
          <w:sz w:val="28"/>
          <w:szCs w:val="28"/>
          <w:lang w:eastAsia="fr-FR"/>
        </w:rPr>
        <w:t>Tableau N°01: type de prestations de santé, Code Fonction et Code Maladie</w:t>
      </w:r>
    </w:p>
    <w:p w14:paraId="4F32F8F2" w14:textId="77777777" w:rsidR="007635CB" w:rsidRPr="004D4787" w:rsidRDefault="007635CB" w:rsidP="007635CB">
      <w:pPr>
        <w:spacing w:after="0" w:line="240" w:lineRule="auto"/>
        <w:rPr>
          <w:rFonts w:eastAsia="Times New Roman" w:cs="Calibri"/>
          <w:b/>
          <w:bCs/>
          <w:sz w:val="20"/>
          <w:szCs w:val="28"/>
          <w:lang w:eastAsia="fr-FR"/>
        </w:rPr>
      </w:pPr>
    </w:p>
    <w:tbl>
      <w:tblPr>
        <w:tblW w:w="4794" w:type="pct"/>
        <w:tblLayout w:type="fixed"/>
        <w:tblCellMar>
          <w:left w:w="70" w:type="dxa"/>
          <w:right w:w="70" w:type="dxa"/>
        </w:tblCellMar>
        <w:tblLook w:val="04A0" w:firstRow="1" w:lastRow="0" w:firstColumn="1" w:lastColumn="0" w:noHBand="0" w:noVBand="1"/>
      </w:tblPr>
      <w:tblGrid>
        <w:gridCol w:w="606"/>
        <w:gridCol w:w="1213"/>
        <w:gridCol w:w="5259"/>
        <w:gridCol w:w="998"/>
        <w:gridCol w:w="1967"/>
        <w:gridCol w:w="3373"/>
      </w:tblGrid>
      <w:tr w:rsidR="007635CB" w:rsidRPr="00123033" w14:paraId="69E4361A" w14:textId="77777777" w:rsidTr="003551CD">
        <w:trPr>
          <w:trHeight w:val="341"/>
        </w:trPr>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8538F9" w14:textId="77777777" w:rsidR="007635CB" w:rsidRPr="00BD0904" w:rsidRDefault="007635CB" w:rsidP="00C22032">
            <w:pPr>
              <w:spacing w:after="0" w:line="240" w:lineRule="auto"/>
              <w:jc w:val="center"/>
              <w:rPr>
                <w:rFonts w:eastAsia="Times New Roman"/>
                <w:b/>
                <w:bCs/>
                <w:color w:val="000000"/>
                <w:lang w:eastAsia="fr-FR"/>
              </w:rPr>
            </w:pPr>
            <w:r w:rsidRPr="00BD0904">
              <w:rPr>
                <w:rFonts w:eastAsia="Times New Roman"/>
                <w:b/>
                <w:bCs/>
                <w:color w:val="000000"/>
                <w:lang w:eastAsia="fr-FR"/>
              </w:rPr>
              <w:t>N°</w:t>
            </w:r>
          </w:p>
        </w:tc>
        <w:tc>
          <w:tcPr>
            <w:tcW w:w="452" w:type="pct"/>
            <w:tcBorders>
              <w:top w:val="single" w:sz="4" w:space="0" w:color="auto"/>
              <w:left w:val="nil"/>
              <w:bottom w:val="single" w:sz="4" w:space="0" w:color="auto"/>
              <w:right w:val="single" w:sz="4" w:space="0" w:color="000000"/>
            </w:tcBorders>
            <w:shd w:val="clear" w:color="000000" w:fill="FFFFFF"/>
            <w:noWrap/>
            <w:vAlign w:val="center"/>
            <w:hideMark/>
          </w:tcPr>
          <w:p w14:paraId="1EE7993A" w14:textId="77777777" w:rsidR="007635CB" w:rsidRPr="00BD0904" w:rsidRDefault="007635CB" w:rsidP="00C22032">
            <w:pPr>
              <w:spacing w:after="0" w:line="240" w:lineRule="auto"/>
              <w:jc w:val="center"/>
              <w:rPr>
                <w:rFonts w:eastAsia="Times New Roman"/>
                <w:b/>
                <w:bCs/>
                <w:color w:val="000000"/>
                <w:lang w:eastAsia="fr-FR"/>
              </w:rPr>
            </w:pPr>
            <w:r w:rsidRPr="00BD0904">
              <w:rPr>
                <w:rFonts w:eastAsia="Times New Roman"/>
                <w:b/>
                <w:bCs/>
                <w:color w:val="000000"/>
                <w:lang w:eastAsia="fr-FR"/>
              </w:rPr>
              <w:t>Code Prestataire</w:t>
            </w:r>
          </w:p>
        </w:tc>
        <w:tc>
          <w:tcPr>
            <w:tcW w:w="1960" w:type="pct"/>
            <w:tcBorders>
              <w:top w:val="single" w:sz="4" w:space="0" w:color="auto"/>
              <w:left w:val="nil"/>
              <w:bottom w:val="single" w:sz="4" w:space="0" w:color="auto"/>
              <w:right w:val="single" w:sz="4" w:space="0" w:color="000000"/>
            </w:tcBorders>
            <w:shd w:val="clear" w:color="000000" w:fill="FFFFFF"/>
            <w:noWrap/>
            <w:vAlign w:val="center"/>
            <w:hideMark/>
          </w:tcPr>
          <w:p w14:paraId="35EE07C9" w14:textId="0BF5C5BE" w:rsidR="007635CB" w:rsidRPr="00BD0904" w:rsidRDefault="007635CB" w:rsidP="00C22032">
            <w:pPr>
              <w:spacing w:after="0" w:line="240" w:lineRule="auto"/>
              <w:jc w:val="center"/>
              <w:rPr>
                <w:rFonts w:eastAsia="Times New Roman"/>
                <w:b/>
                <w:bCs/>
                <w:color w:val="000000"/>
                <w:lang w:eastAsia="fr-FR"/>
              </w:rPr>
            </w:pPr>
            <w:r w:rsidRPr="00BD0904">
              <w:rPr>
                <w:rFonts w:eastAsia="Times New Roman"/>
                <w:b/>
                <w:bCs/>
                <w:color w:val="000000"/>
                <w:lang w:eastAsia="fr-FR"/>
              </w:rPr>
              <w:t>Libellé Activité</w:t>
            </w:r>
            <w:r w:rsidR="00B165F0" w:rsidRPr="00F43E4C">
              <w:rPr>
                <w:rFonts w:eastAsia="Times New Roman" w:cstheme="minorHAnsi"/>
                <w:b/>
                <w:bCs/>
                <w:color w:val="000000"/>
                <w:sz w:val="32"/>
                <w:vertAlign w:val="superscript"/>
                <w:lang w:eastAsia="fr-FR"/>
              </w:rPr>
              <w:t>*</w:t>
            </w:r>
          </w:p>
        </w:tc>
        <w:tc>
          <w:tcPr>
            <w:tcW w:w="372" w:type="pct"/>
            <w:tcBorders>
              <w:top w:val="single" w:sz="4" w:space="0" w:color="auto"/>
              <w:left w:val="nil"/>
              <w:bottom w:val="single" w:sz="4" w:space="0" w:color="auto"/>
              <w:right w:val="single" w:sz="4" w:space="0" w:color="000000"/>
            </w:tcBorders>
            <w:shd w:val="clear" w:color="000000" w:fill="FFFFFF"/>
            <w:noWrap/>
            <w:vAlign w:val="center"/>
            <w:hideMark/>
          </w:tcPr>
          <w:p w14:paraId="07AD68F7" w14:textId="77777777" w:rsidR="007635CB" w:rsidRPr="00BD0904" w:rsidRDefault="007635CB" w:rsidP="00C22032">
            <w:pPr>
              <w:spacing w:after="0" w:line="240" w:lineRule="auto"/>
              <w:jc w:val="center"/>
              <w:rPr>
                <w:rFonts w:eastAsia="Times New Roman"/>
                <w:b/>
                <w:bCs/>
                <w:color w:val="000000"/>
                <w:lang w:eastAsia="fr-FR"/>
              </w:rPr>
            </w:pPr>
            <w:r w:rsidRPr="00BD0904">
              <w:rPr>
                <w:rFonts w:eastAsia="Times New Roman"/>
                <w:b/>
                <w:bCs/>
                <w:color w:val="000000"/>
                <w:lang w:eastAsia="fr-FR"/>
              </w:rPr>
              <w:t>Code Fonction</w:t>
            </w:r>
          </w:p>
        </w:tc>
        <w:tc>
          <w:tcPr>
            <w:tcW w:w="733" w:type="pct"/>
            <w:tcBorders>
              <w:top w:val="single" w:sz="4" w:space="0" w:color="auto"/>
              <w:left w:val="nil"/>
              <w:bottom w:val="single" w:sz="4" w:space="0" w:color="auto"/>
              <w:right w:val="single" w:sz="4" w:space="0" w:color="auto"/>
            </w:tcBorders>
            <w:shd w:val="clear" w:color="000000" w:fill="FFFFFF"/>
            <w:vAlign w:val="center"/>
            <w:hideMark/>
          </w:tcPr>
          <w:p w14:paraId="22A06F06" w14:textId="77777777" w:rsidR="007635CB" w:rsidRPr="00BD0904" w:rsidRDefault="007635CB" w:rsidP="00C22032">
            <w:pPr>
              <w:spacing w:after="0" w:line="240" w:lineRule="auto"/>
              <w:jc w:val="center"/>
              <w:rPr>
                <w:rFonts w:eastAsia="Times New Roman"/>
                <w:b/>
                <w:bCs/>
                <w:color w:val="000000"/>
                <w:lang w:eastAsia="fr-FR"/>
              </w:rPr>
            </w:pPr>
            <w:r w:rsidRPr="00BD0904">
              <w:rPr>
                <w:rFonts w:eastAsia="Times New Roman"/>
                <w:b/>
                <w:bCs/>
                <w:color w:val="000000"/>
                <w:lang w:eastAsia="fr-FR"/>
              </w:rPr>
              <w:t>Code Maladie/Etat de santé</w:t>
            </w:r>
          </w:p>
        </w:tc>
        <w:tc>
          <w:tcPr>
            <w:tcW w:w="1257" w:type="pct"/>
            <w:tcBorders>
              <w:top w:val="single" w:sz="4" w:space="0" w:color="auto"/>
              <w:left w:val="nil"/>
              <w:bottom w:val="single" w:sz="4" w:space="0" w:color="auto"/>
              <w:right w:val="single" w:sz="4" w:space="0" w:color="auto"/>
            </w:tcBorders>
            <w:shd w:val="clear" w:color="000000" w:fill="FFFFFF"/>
          </w:tcPr>
          <w:p w14:paraId="7FD001DB" w14:textId="77777777" w:rsidR="007635CB" w:rsidRPr="00BD0904" w:rsidRDefault="007635CB" w:rsidP="00C22032">
            <w:pPr>
              <w:spacing w:after="0" w:line="240" w:lineRule="auto"/>
              <w:jc w:val="center"/>
              <w:rPr>
                <w:rFonts w:eastAsia="Times New Roman"/>
                <w:b/>
                <w:bCs/>
                <w:color w:val="000000"/>
                <w:lang w:eastAsia="fr-FR"/>
              </w:rPr>
            </w:pPr>
            <w:r w:rsidRPr="00BD0904">
              <w:rPr>
                <w:rFonts w:eastAsia="Times New Roman"/>
                <w:b/>
                <w:bCs/>
                <w:color w:val="000000"/>
                <w:lang w:eastAsia="fr-FR"/>
              </w:rPr>
              <w:t>Montant de la dépense</w:t>
            </w:r>
          </w:p>
        </w:tc>
      </w:tr>
      <w:tr w:rsidR="007635CB" w:rsidRPr="00123033" w14:paraId="47AE02E4" w14:textId="77777777" w:rsidTr="003551CD">
        <w:trPr>
          <w:trHeight w:val="882"/>
        </w:trPr>
        <w:tc>
          <w:tcPr>
            <w:tcW w:w="226" w:type="pct"/>
            <w:tcBorders>
              <w:top w:val="nil"/>
              <w:left w:val="single" w:sz="4" w:space="0" w:color="auto"/>
              <w:bottom w:val="single" w:sz="4" w:space="0" w:color="000000"/>
              <w:right w:val="single" w:sz="4" w:space="0" w:color="auto"/>
            </w:tcBorders>
            <w:shd w:val="clear" w:color="000000" w:fill="FFFFFF"/>
            <w:noWrap/>
            <w:vAlign w:val="center"/>
            <w:hideMark/>
          </w:tcPr>
          <w:p w14:paraId="72FC73E9" w14:textId="77777777" w:rsidR="007635CB" w:rsidRPr="00BD0904" w:rsidRDefault="007635CB" w:rsidP="003551CD">
            <w:pPr>
              <w:spacing w:after="0" w:line="240" w:lineRule="auto"/>
              <w:jc w:val="center"/>
              <w:rPr>
                <w:rFonts w:eastAsia="Times New Roman"/>
                <w:b/>
                <w:bCs/>
                <w:color w:val="000000"/>
                <w:lang w:eastAsia="fr-FR"/>
              </w:rPr>
            </w:pPr>
            <w:r>
              <w:rPr>
                <w:rFonts w:eastAsia="Times New Roman"/>
                <w:b/>
                <w:bCs/>
                <w:color w:val="000000"/>
                <w:lang w:eastAsia="fr-FR"/>
              </w:rPr>
              <w:t>1</w:t>
            </w:r>
          </w:p>
        </w:tc>
        <w:tc>
          <w:tcPr>
            <w:tcW w:w="45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9F7A422"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1960"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0C609B2D" w14:textId="4E97C1AF" w:rsidR="007635CB" w:rsidRPr="00BD0904" w:rsidRDefault="007635CB" w:rsidP="003551CD">
            <w:pPr>
              <w:spacing w:after="0" w:line="240" w:lineRule="auto"/>
              <w:jc w:val="center"/>
              <w:rPr>
                <w:rFonts w:eastAsia="Times New Roman"/>
                <w:color w:val="000000"/>
                <w:lang w:eastAsia="fr-FR"/>
              </w:rPr>
            </w:pPr>
          </w:p>
        </w:tc>
        <w:tc>
          <w:tcPr>
            <w:tcW w:w="37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712DB342"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733"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0142E7BC"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|___|___|</w:t>
            </w:r>
          </w:p>
        </w:tc>
        <w:tc>
          <w:tcPr>
            <w:tcW w:w="1257" w:type="pct"/>
            <w:tcBorders>
              <w:top w:val="single" w:sz="4" w:space="0" w:color="auto"/>
              <w:left w:val="single" w:sz="4" w:space="0" w:color="auto"/>
              <w:right w:val="single" w:sz="4" w:space="0" w:color="000000"/>
            </w:tcBorders>
            <w:shd w:val="clear" w:color="000000" w:fill="FFFFFF"/>
            <w:vAlign w:val="center"/>
          </w:tcPr>
          <w:p w14:paraId="7EC0DB67" w14:textId="77777777" w:rsidR="007635CB" w:rsidRPr="00BD0904" w:rsidRDefault="007635CB" w:rsidP="003551CD">
            <w:pPr>
              <w:spacing w:after="0" w:line="240" w:lineRule="auto"/>
              <w:jc w:val="center"/>
              <w:rPr>
                <w:rFonts w:eastAsia="Times New Roman"/>
                <w:color w:val="000000"/>
                <w:lang w:eastAsia="fr-FR"/>
              </w:rPr>
            </w:pPr>
          </w:p>
        </w:tc>
      </w:tr>
      <w:tr w:rsidR="007635CB" w:rsidRPr="00123033" w14:paraId="744239D9" w14:textId="77777777" w:rsidTr="003551CD">
        <w:trPr>
          <w:trHeight w:val="882"/>
        </w:trPr>
        <w:tc>
          <w:tcPr>
            <w:tcW w:w="226" w:type="pct"/>
            <w:tcBorders>
              <w:top w:val="nil"/>
              <w:left w:val="single" w:sz="4" w:space="0" w:color="auto"/>
              <w:bottom w:val="single" w:sz="4" w:space="0" w:color="000000"/>
              <w:right w:val="single" w:sz="4" w:space="0" w:color="auto"/>
            </w:tcBorders>
            <w:shd w:val="clear" w:color="000000" w:fill="FFFFFF"/>
            <w:noWrap/>
            <w:vAlign w:val="center"/>
            <w:hideMark/>
          </w:tcPr>
          <w:p w14:paraId="79B1CF99" w14:textId="77777777" w:rsidR="007635CB" w:rsidRPr="00BD0904" w:rsidRDefault="007635CB" w:rsidP="003551CD">
            <w:pPr>
              <w:spacing w:after="0" w:line="240" w:lineRule="auto"/>
              <w:jc w:val="center"/>
              <w:rPr>
                <w:rFonts w:eastAsia="Times New Roman"/>
                <w:b/>
                <w:bCs/>
                <w:color w:val="000000"/>
                <w:lang w:eastAsia="fr-FR"/>
              </w:rPr>
            </w:pPr>
            <w:r>
              <w:rPr>
                <w:rFonts w:eastAsia="Times New Roman"/>
                <w:b/>
                <w:bCs/>
                <w:color w:val="000000"/>
                <w:lang w:eastAsia="fr-FR"/>
              </w:rPr>
              <w:t>2</w:t>
            </w:r>
          </w:p>
        </w:tc>
        <w:tc>
          <w:tcPr>
            <w:tcW w:w="45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35761A91"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1960"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0EE5FB6E" w14:textId="2EEE47B8" w:rsidR="007635CB" w:rsidRPr="00BD0904" w:rsidRDefault="007635CB" w:rsidP="003551CD">
            <w:pPr>
              <w:spacing w:after="0" w:line="240" w:lineRule="auto"/>
              <w:jc w:val="center"/>
              <w:rPr>
                <w:rFonts w:eastAsia="Times New Roman"/>
                <w:color w:val="000000"/>
                <w:lang w:eastAsia="fr-FR"/>
              </w:rPr>
            </w:pPr>
          </w:p>
        </w:tc>
        <w:tc>
          <w:tcPr>
            <w:tcW w:w="37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27EB5AC4"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733"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0B05E6B3"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|___|___|</w:t>
            </w:r>
          </w:p>
        </w:tc>
        <w:tc>
          <w:tcPr>
            <w:tcW w:w="1257" w:type="pct"/>
            <w:tcBorders>
              <w:top w:val="single" w:sz="4" w:space="0" w:color="auto"/>
              <w:left w:val="single" w:sz="4" w:space="0" w:color="auto"/>
              <w:right w:val="single" w:sz="4" w:space="0" w:color="000000"/>
            </w:tcBorders>
            <w:shd w:val="clear" w:color="000000" w:fill="FFFFFF"/>
            <w:vAlign w:val="center"/>
          </w:tcPr>
          <w:p w14:paraId="7C701E2A" w14:textId="77777777" w:rsidR="007635CB" w:rsidRPr="00BD0904" w:rsidRDefault="007635CB" w:rsidP="003551CD">
            <w:pPr>
              <w:spacing w:after="0" w:line="240" w:lineRule="auto"/>
              <w:jc w:val="center"/>
              <w:rPr>
                <w:rFonts w:eastAsia="Times New Roman"/>
                <w:color w:val="000000"/>
                <w:lang w:eastAsia="fr-FR"/>
              </w:rPr>
            </w:pPr>
          </w:p>
        </w:tc>
      </w:tr>
      <w:tr w:rsidR="007635CB" w:rsidRPr="00123033" w14:paraId="00DA3AB4" w14:textId="77777777" w:rsidTr="003551CD">
        <w:trPr>
          <w:trHeight w:val="882"/>
        </w:trPr>
        <w:tc>
          <w:tcPr>
            <w:tcW w:w="226" w:type="pct"/>
            <w:tcBorders>
              <w:top w:val="nil"/>
              <w:left w:val="single" w:sz="4" w:space="0" w:color="auto"/>
              <w:bottom w:val="single" w:sz="4" w:space="0" w:color="000000"/>
              <w:right w:val="single" w:sz="4" w:space="0" w:color="auto"/>
            </w:tcBorders>
            <w:shd w:val="clear" w:color="000000" w:fill="FFFFFF"/>
            <w:noWrap/>
            <w:vAlign w:val="center"/>
            <w:hideMark/>
          </w:tcPr>
          <w:p w14:paraId="2BB23F22" w14:textId="77777777" w:rsidR="007635CB" w:rsidRPr="00BD0904" w:rsidRDefault="007635CB" w:rsidP="003551CD">
            <w:pPr>
              <w:spacing w:after="0" w:line="240" w:lineRule="auto"/>
              <w:jc w:val="center"/>
              <w:rPr>
                <w:rFonts w:eastAsia="Times New Roman"/>
                <w:b/>
                <w:bCs/>
                <w:color w:val="000000"/>
                <w:lang w:eastAsia="fr-FR"/>
              </w:rPr>
            </w:pPr>
            <w:r>
              <w:rPr>
                <w:rFonts w:eastAsia="Times New Roman"/>
                <w:b/>
                <w:bCs/>
                <w:color w:val="000000"/>
                <w:lang w:eastAsia="fr-FR"/>
              </w:rPr>
              <w:t>3</w:t>
            </w:r>
          </w:p>
        </w:tc>
        <w:tc>
          <w:tcPr>
            <w:tcW w:w="45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702CB438"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1960"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7E0AC35F" w14:textId="06421BF7" w:rsidR="007635CB" w:rsidRPr="00BD0904" w:rsidRDefault="007635CB" w:rsidP="003551CD">
            <w:pPr>
              <w:spacing w:after="0" w:line="240" w:lineRule="auto"/>
              <w:jc w:val="center"/>
              <w:rPr>
                <w:rFonts w:eastAsia="Times New Roman"/>
                <w:color w:val="000000"/>
                <w:lang w:eastAsia="fr-FR"/>
              </w:rPr>
            </w:pPr>
          </w:p>
        </w:tc>
        <w:tc>
          <w:tcPr>
            <w:tcW w:w="37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7DF61D9A"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733"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65DA9427"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|___|___|</w:t>
            </w:r>
          </w:p>
        </w:tc>
        <w:tc>
          <w:tcPr>
            <w:tcW w:w="1257" w:type="pct"/>
            <w:tcBorders>
              <w:top w:val="single" w:sz="4" w:space="0" w:color="auto"/>
              <w:left w:val="single" w:sz="4" w:space="0" w:color="auto"/>
              <w:right w:val="single" w:sz="4" w:space="0" w:color="000000"/>
            </w:tcBorders>
            <w:shd w:val="clear" w:color="000000" w:fill="FFFFFF"/>
            <w:vAlign w:val="center"/>
          </w:tcPr>
          <w:p w14:paraId="0D729C13" w14:textId="77777777" w:rsidR="007635CB" w:rsidRPr="00BD0904" w:rsidRDefault="007635CB" w:rsidP="003551CD">
            <w:pPr>
              <w:spacing w:after="0" w:line="240" w:lineRule="auto"/>
              <w:jc w:val="center"/>
              <w:rPr>
                <w:rFonts w:eastAsia="Times New Roman"/>
                <w:color w:val="000000"/>
                <w:lang w:eastAsia="fr-FR"/>
              </w:rPr>
            </w:pPr>
          </w:p>
        </w:tc>
      </w:tr>
      <w:tr w:rsidR="007635CB" w:rsidRPr="00123033" w14:paraId="09C36470" w14:textId="77777777" w:rsidTr="003551CD">
        <w:trPr>
          <w:trHeight w:val="882"/>
        </w:trPr>
        <w:tc>
          <w:tcPr>
            <w:tcW w:w="226" w:type="pct"/>
            <w:tcBorders>
              <w:top w:val="nil"/>
              <w:left w:val="single" w:sz="4" w:space="0" w:color="auto"/>
              <w:bottom w:val="single" w:sz="4" w:space="0" w:color="000000"/>
              <w:right w:val="single" w:sz="4" w:space="0" w:color="auto"/>
            </w:tcBorders>
            <w:shd w:val="clear" w:color="000000" w:fill="FFFFFF"/>
            <w:noWrap/>
            <w:vAlign w:val="center"/>
            <w:hideMark/>
          </w:tcPr>
          <w:p w14:paraId="4F0ACEE7" w14:textId="77777777" w:rsidR="007635CB" w:rsidRPr="00BD0904" w:rsidRDefault="007635CB" w:rsidP="003551CD">
            <w:pPr>
              <w:spacing w:after="0" w:line="240" w:lineRule="auto"/>
              <w:jc w:val="center"/>
              <w:rPr>
                <w:rFonts w:eastAsia="Times New Roman"/>
                <w:b/>
                <w:bCs/>
                <w:color w:val="000000"/>
                <w:lang w:eastAsia="fr-FR"/>
              </w:rPr>
            </w:pPr>
            <w:r>
              <w:rPr>
                <w:rFonts w:eastAsia="Times New Roman"/>
                <w:b/>
                <w:bCs/>
                <w:color w:val="000000"/>
                <w:lang w:eastAsia="fr-FR"/>
              </w:rPr>
              <w:t>4</w:t>
            </w:r>
          </w:p>
        </w:tc>
        <w:tc>
          <w:tcPr>
            <w:tcW w:w="45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6CB040A5"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1960"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40ACDF3F" w14:textId="31377619" w:rsidR="007635CB" w:rsidRPr="00BD0904" w:rsidRDefault="007635CB" w:rsidP="003551CD">
            <w:pPr>
              <w:spacing w:after="0" w:line="240" w:lineRule="auto"/>
              <w:jc w:val="center"/>
              <w:rPr>
                <w:rFonts w:eastAsia="Times New Roman"/>
                <w:color w:val="000000"/>
                <w:lang w:eastAsia="fr-FR"/>
              </w:rPr>
            </w:pPr>
          </w:p>
        </w:tc>
        <w:tc>
          <w:tcPr>
            <w:tcW w:w="37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42FD3D8B"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733"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082EC62E"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|___|___|</w:t>
            </w:r>
          </w:p>
        </w:tc>
        <w:tc>
          <w:tcPr>
            <w:tcW w:w="1257" w:type="pct"/>
            <w:tcBorders>
              <w:top w:val="single" w:sz="4" w:space="0" w:color="auto"/>
              <w:left w:val="single" w:sz="4" w:space="0" w:color="auto"/>
              <w:right w:val="single" w:sz="4" w:space="0" w:color="000000"/>
            </w:tcBorders>
            <w:shd w:val="clear" w:color="000000" w:fill="FFFFFF"/>
            <w:vAlign w:val="center"/>
          </w:tcPr>
          <w:p w14:paraId="05758D89" w14:textId="77777777" w:rsidR="007635CB" w:rsidRPr="00BD0904" w:rsidRDefault="007635CB" w:rsidP="003551CD">
            <w:pPr>
              <w:spacing w:after="0" w:line="240" w:lineRule="auto"/>
              <w:jc w:val="center"/>
              <w:rPr>
                <w:rFonts w:eastAsia="Times New Roman"/>
                <w:color w:val="000000"/>
                <w:lang w:eastAsia="fr-FR"/>
              </w:rPr>
            </w:pPr>
          </w:p>
        </w:tc>
      </w:tr>
      <w:tr w:rsidR="007635CB" w:rsidRPr="00123033" w14:paraId="506CA0CC" w14:textId="77777777" w:rsidTr="003551CD">
        <w:trPr>
          <w:trHeight w:val="882"/>
        </w:trPr>
        <w:tc>
          <w:tcPr>
            <w:tcW w:w="226" w:type="pct"/>
            <w:tcBorders>
              <w:top w:val="nil"/>
              <w:left w:val="single" w:sz="4" w:space="0" w:color="auto"/>
              <w:bottom w:val="single" w:sz="4" w:space="0" w:color="000000"/>
              <w:right w:val="single" w:sz="4" w:space="0" w:color="auto"/>
            </w:tcBorders>
            <w:shd w:val="clear" w:color="000000" w:fill="FFFFFF"/>
            <w:noWrap/>
            <w:vAlign w:val="center"/>
            <w:hideMark/>
          </w:tcPr>
          <w:p w14:paraId="27F0E1D9" w14:textId="77777777" w:rsidR="007635CB" w:rsidRPr="00BD0904" w:rsidRDefault="007635CB" w:rsidP="003551CD">
            <w:pPr>
              <w:spacing w:after="0" w:line="240" w:lineRule="auto"/>
              <w:jc w:val="center"/>
              <w:rPr>
                <w:rFonts w:eastAsia="Times New Roman"/>
                <w:b/>
                <w:bCs/>
                <w:color w:val="000000"/>
                <w:lang w:eastAsia="fr-FR"/>
              </w:rPr>
            </w:pPr>
            <w:r>
              <w:rPr>
                <w:rFonts w:eastAsia="Times New Roman"/>
                <w:b/>
                <w:bCs/>
                <w:color w:val="000000"/>
                <w:lang w:eastAsia="fr-FR"/>
              </w:rPr>
              <w:t>5</w:t>
            </w:r>
          </w:p>
        </w:tc>
        <w:tc>
          <w:tcPr>
            <w:tcW w:w="45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F150E68"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1960"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45D69E0C" w14:textId="37BA6CBB" w:rsidR="007635CB" w:rsidRPr="00BD0904" w:rsidRDefault="007635CB" w:rsidP="003551CD">
            <w:pPr>
              <w:spacing w:after="0" w:line="240" w:lineRule="auto"/>
              <w:jc w:val="center"/>
              <w:rPr>
                <w:rFonts w:eastAsia="Times New Roman"/>
                <w:color w:val="000000"/>
                <w:lang w:eastAsia="fr-FR"/>
              </w:rPr>
            </w:pPr>
          </w:p>
        </w:tc>
        <w:tc>
          <w:tcPr>
            <w:tcW w:w="37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57A0C46"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733"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4635B212"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|___|___|</w:t>
            </w:r>
          </w:p>
        </w:tc>
        <w:tc>
          <w:tcPr>
            <w:tcW w:w="1257" w:type="pct"/>
            <w:tcBorders>
              <w:top w:val="single" w:sz="4" w:space="0" w:color="auto"/>
              <w:left w:val="single" w:sz="4" w:space="0" w:color="auto"/>
              <w:right w:val="single" w:sz="4" w:space="0" w:color="000000"/>
            </w:tcBorders>
            <w:shd w:val="clear" w:color="000000" w:fill="FFFFFF"/>
            <w:vAlign w:val="center"/>
          </w:tcPr>
          <w:p w14:paraId="14FD31CF" w14:textId="77777777" w:rsidR="007635CB" w:rsidRPr="00BD0904" w:rsidRDefault="007635CB" w:rsidP="003551CD">
            <w:pPr>
              <w:spacing w:after="0" w:line="240" w:lineRule="auto"/>
              <w:jc w:val="center"/>
              <w:rPr>
                <w:rFonts w:eastAsia="Times New Roman"/>
                <w:color w:val="000000"/>
                <w:lang w:eastAsia="fr-FR"/>
              </w:rPr>
            </w:pPr>
          </w:p>
        </w:tc>
      </w:tr>
      <w:tr w:rsidR="007635CB" w:rsidRPr="00123033" w14:paraId="2662E522" w14:textId="77777777" w:rsidTr="003551CD">
        <w:trPr>
          <w:trHeight w:val="882"/>
        </w:trPr>
        <w:tc>
          <w:tcPr>
            <w:tcW w:w="226" w:type="pct"/>
            <w:tcBorders>
              <w:top w:val="nil"/>
              <w:left w:val="single" w:sz="4" w:space="0" w:color="auto"/>
              <w:bottom w:val="single" w:sz="4" w:space="0" w:color="000000"/>
              <w:right w:val="single" w:sz="4" w:space="0" w:color="auto"/>
            </w:tcBorders>
            <w:shd w:val="clear" w:color="000000" w:fill="FFFFFF"/>
            <w:noWrap/>
            <w:vAlign w:val="center"/>
            <w:hideMark/>
          </w:tcPr>
          <w:p w14:paraId="7261A0B3" w14:textId="77777777" w:rsidR="007635CB" w:rsidRPr="00BD0904" w:rsidRDefault="007635CB" w:rsidP="003551CD">
            <w:pPr>
              <w:spacing w:after="0" w:line="240" w:lineRule="auto"/>
              <w:jc w:val="center"/>
              <w:rPr>
                <w:rFonts w:eastAsia="Times New Roman"/>
                <w:b/>
                <w:bCs/>
                <w:color w:val="000000"/>
                <w:lang w:eastAsia="fr-FR"/>
              </w:rPr>
            </w:pPr>
            <w:r>
              <w:rPr>
                <w:rFonts w:eastAsia="Times New Roman"/>
                <w:b/>
                <w:bCs/>
                <w:color w:val="000000"/>
                <w:lang w:eastAsia="fr-FR"/>
              </w:rPr>
              <w:t>6</w:t>
            </w:r>
          </w:p>
        </w:tc>
        <w:tc>
          <w:tcPr>
            <w:tcW w:w="45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265EF721"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1960"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243B6975" w14:textId="05EA1F00" w:rsidR="007635CB" w:rsidRPr="00BD0904" w:rsidRDefault="007635CB" w:rsidP="003551CD">
            <w:pPr>
              <w:spacing w:after="0" w:line="240" w:lineRule="auto"/>
              <w:jc w:val="center"/>
              <w:rPr>
                <w:rFonts w:eastAsia="Times New Roman"/>
                <w:color w:val="000000"/>
                <w:lang w:eastAsia="fr-FR"/>
              </w:rPr>
            </w:pPr>
          </w:p>
        </w:tc>
        <w:tc>
          <w:tcPr>
            <w:tcW w:w="37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16497763"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733"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1B75C831"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|___|___|</w:t>
            </w:r>
          </w:p>
        </w:tc>
        <w:tc>
          <w:tcPr>
            <w:tcW w:w="1257" w:type="pct"/>
            <w:tcBorders>
              <w:top w:val="single" w:sz="4" w:space="0" w:color="auto"/>
              <w:left w:val="single" w:sz="4" w:space="0" w:color="auto"/>
              <w:right w:val="single" w:sz="4" w:space="0" w:color="000000"/>
            </w:tcBorders>
            <w:shd w:val="clear" w:color="000000" w:fill="FFFFFF"/>
            <w:vAlign w:val="center"/>
          </w:tcPr>
          <w:p w14:paraId="108DAE42" w14:textId="77777777" w:rsidR="007635CB" w:rsidRPr="00BD0904" w:rsidRDefault="007635CB" w:rsidP="003551CD">
            <w:pPr>
              <w:spacing w:after="0" w:line="240" w:lineRule="auto"/>
              <w:jc w:val="center"/>
              <w:rPr>
                <w:rFonts w:eastAsia="Times New Roman"/>
                <w:color w:val="000000"/>
                <w:lang w:eastAsia="fr-FR"/>
              </w:rPr>
            </w:pPr>
          </w:p>
        </w:tc>
      </w:tr>
      <w:tr w:rsidR="007635CB" w:rsidRPr="00123033" w14:paraId="72CB47B2" w14:textId="77777777" w:rsidTr="003551CD">
        <w:trPr>
          <w:trHeight w:val="882"/>
        </w:trPr>
        <w:tc>
          <w:tcPr>
            <w:tcW w:w="226" w:type="pct"/>
            <w:tcBorders>
              <w:top w:val="nil"/>
              <w:left w:val="single" w:sz="4" w:space="0" w:color="auto"/>
              <w:bottom w:val="single" w:sz="4" w:space="0" w:color="000000"/>
              <w:right w:val="single" w:sz="4" w:space="0" w:color="auto"/>
            </w:tcBorders>
            <w:shd w:val="clear" w:color="000000" w:fill="FFFFFF"/>
            <w:noWrap/>
            <w:vAlign w:val="center"/>
            <w:hideMark/>
          </w:tcPr>
          <w:p w14:paraId="3AFD03F2" w14:textId="77777777" w:rsidR="007635CB" w:rsidRPr="00BD0904" w:rsidRDefault="007635CB" w:rsidP="003551CD">
            <w:pPr>
              <w:spacing w:after="0" w:line="240" w:lineRule="auto"/>
              <w:jc w:val="center"/>
              <w:rPr>
                <w:rFonts w:eastAsia="Times New Roman"/>
                <w:b/>
                <w:bCs/>
                <w:color w:val="000000"/>
                <w:lang w:eastAsia="fr-FR"/>
              </w:rPr>
            </w:pPr>
            <w:r>
              <w:rPr>
                <w:rFonts w:eastAsia="Times New Roman"/>
                <w:b/>
                <w:bCs/>
                <w:color w:val="000000"/>
                <w:lang w:eastAsia="fr-FR"/>
              </w:rPr>
              <w:t>7</w:t>
            </w:r>
          </w:p>
        </w:tc>
        <w:tc>
          <w:tcPr>
            <w:tcW w:w="45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178D3668"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1960"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1F6CDEF1" w14:textId="01B3E70B" w:rsidR="007635CB" w:rsidRPr="00BD0904" w:rsidRDefault="007635CB" w:rsidP="003551CD">
            <w:pPr>
              <w:spacing w:after="0" w:line="240" w:lineRule="auto"/>
              <w:jc w:val="center"/>
              <w:rPr>
                <w:rFonts w:eastAsia="Times New Roman"/>
                <w:color w:val="000000"/>
                <w:lang w:eastAsia="fr-FR"/>
              </w:rPr>
            </w:pPr>
          </w:p>
        </w:tc>
        <w:tc>
          <w:tcPr>
            <w:tcW w:w="37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2EB18F01"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733"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6CC7EFD4"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|___|___|</w:t>
            </w:r>
          </w:p>
        </w:tc>
        <w:tc>
          <w:tcPr>
            <w:tcW w:w="1257" w:type="pct"/>
            <w:tcBorders>
              <w:top w:val="single" w:sz="4" w:space="0" w:color="auto"/>
              <w:left w:val="single" w:sz="4" w:space="0" w:color="auto"/>
              <w:bottom w:val="single" w:sz="4" w:space="0" w:color="auto"/>
              <w:right w:val="single" w:sz="4" w:space="0" w:color="000000"/>
            </w:tcBorders>
            <w:shd w:val="clear" w:color="000000" w:fill="FFFFFF"/>
            <w:vAlign w:val="center"/>
          </w:tcPr>
          <w:p w14:paraId="4D488962" w14:textId="77777777" w:rsidR="007635CB" w:rsidRPr="00BD0904" w:rsidRDefault="007635CB" w:rsidP="003551CD">
            <w:pPr>
              <w:spacing w:after="0" w:line="240" w:lineRule="auto"/>
              <w:jc w:val="center"/>
              <w:rPr>
                <w:rFonts w:eastAsia="Times New Roman"/>
                <w:color w:val="000000"/>
                <w:lang w:eastAsia="fr-FR"/>
              </w:rPr>
            </w:pPr>
          </w:p>
        </w:tc>
      </w:tr>
      <w:tr w:rsidR="007635CB" w:rsidRPr="00123033" w14:paraId="767367E8" w14:textId="77777777" w:rsidTr="003551CD">
        <w:trPr>
          <w:trHeight w:val="882"/>
        </w:trPr>
        <w:tc>
          <w:tcPr>
            <w:tcW w:w="226" w:type="pct"/>
            <w:tcBorders>
              <w:top w:val="nil"/>
              <w:left w:val="single" w:sz="4" w:space="0" w:color="auto"/>
              <w:bottom w:val="single" w:sz="4" w:space="0" w:color="000000"/>
              <w:right w:val="single" w:sz="4" w:space="0" w:color="auto"/>
            </w:tcBorders>
            <w:shd w:val="clear" w:color="000000" w:fill="FFFFFF"/>
            <w:noWrap/>
            <w:vAlign w:val="center"/>
            <w:hideMark/>
          </w:tcPr>
          <w:p w14:paraId="7B8A625C" w14:textId="77777777" w:rsidR="007635CB" w:rsidRPr="00BD0904" w:rsidRDefault="007635CB" w:rsidP="003551CD">
            <w:pPr>
              <w:spacing w:after="0" w:line="240" w:lineRule="auto"/>
              <w:jc w:val="center"/>
              <w:rPr>
                <w:rFonts w:eastAsia="Times New Roman"/>
                <w:b/>
                <w:bCs/>
                <w:color w:val="000000"/>
                <w:lang w:eastAsia="fr-FR"/>
              </w:rPr>
            </w:pPr>
            <w:r>
              <w:rPr>
                <w:rFonts w:eastAsia="Times New Roman"/>
                <w:b/>
                <w:bCs/>
                <w:color w:val="000000"/>
                <w:lang w:eastAsia="fr-FR"/>
              </w:rPr>
              <w:t>8</w:t>
            </w:r>
          </w:p>
        </w:tc>
        <w:tc>
          <w:tcPr>
            <w:tcW w:w="45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06EC5671"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1960"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33BCD9A2" w14:textId="6DB352A1" w:rsidR="007635CB" w:rsidRPr="00BD0904" w:rsidRDefault="007635CB" w:rsidP="003551CD">
            <w:pPr>
              <w:spacing w:after="0" w:line="240" w:lineRule="auto"/>
              <w:jc w:val="center"/>
              <w:rPr>
                <w:rFonts w:eastAsia="Times New Roman"/>
                <w:color w:val="000000"/>
                <w:lang w:eastAsia="fr-FR"/>
              </w:rPr>
            </w:pPr>
          </w:p>
        </w:tc>
        <w:tc>
          <w:tcPr>
            <w:tcW w:w="372" w:type="pc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6EF5F89C"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w:t>
            </w:r>
          </w:p>
        </w:tc>
        <w:tc>
          <w:tcPr>
            <w:tcW w:w="733" w:type="pc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6D4F73ED" w14:textId="77777777" w:rsidR="007635CB" w:rsidRPr="00BD0904" w:rsidRDefault="007635CB" w:rsidP="003551CD">
            <w:pPr>
              <w:spacing w:after="0" w:line="240" w:lineRule="auto"/>
              <w:jc w:val="center"/>
              <w:rPr>
                <w:rFonts w:eastAsia="Times New Roman"/>
                <w:color w:val="000000"/>
                <w:lang w:eastAsia="fr-FR"/>
              </w:rPr>
            </w:pPr>
            <w:r w:rsidRPr="00BD0904">
              <w:rPr>
                <w:rFonts w:eastAsia="Times New Roman"/>
                <w:color w:val="000000"/>
                <w:lang w:eastAsia="fr-FR"/>
              </w:rPr>
              <w:t>|___|___|</w:t>
            </w:r>
          </w:p>
        </w:tc>
        <w:tc>
          <w:tcPr>
            <w:tcW w:w="1257" w:type="pct"/>
            <w:tcBorders>
              <w:top w:val="single" w:sz="4" w:space="0" w:color="auto"/>
              <w:left w:val="single" w:sz="4" w:space="0" w:color="auto"/>
              <w:bottom w:val="single" w:sz="4" w:space="0" w:color="auto"/>
              <w:right w:val="single" w:sz="4" w:space="0" w:color="auto"/>
            </w:tcBorders>
            <w:shd w:val="clear" w:color="000000" w:fill="FFFFFF"/>
            <w:vAlign w:val="center"/>
          </w:tcPr>
          <w:p w14:paraId="1C1F43A9" w14:textId="77777777" w:rsidR="007635CB" w:rsidRPr="00BD0904" w:rsidRDefault="007635CB" w:rsidP="003551CD">
            <w:pPr>
              <w:spacing w:after="0" w:line="240" w:lineRule="auto"/>
              <w:jc w:val="center"/>
              <w:rPr>
                <w:rFonts w:eastAsia="Times New Roman"/>
                <w:color w:val="000000"/>
                <w:lang w:eastAsia="fr-FR"/>
              </w:rPr>
            </w:pPr>
          </w:p>
        </w:tc>
      </w:tr>
    </w:tbl>
    <w:p w14:paraId="6B25E201" w14:textId="1375EF31" w:rsidR="003551CD" w:rsidRDefault="00B165F0" w:rsidP="007635CB">
      <w:r w:rsidRPr="00F43E4C">
        <w:rPr>
          <w:rFonts w:eastAsia="Times New Roman" w:cstheme="minorHAnsi"/>
          <w:b/>
          <w:bCs/>
          <w:color w:val="000000"/>
          <w:sz w:val="32"/>
          <w:vertAlign w:val="superscript"/>
          <w:lang w:eastAsia="fr-FR"/>
        </w:rPr>
        <w:t>*</w:t>
      </w:r>
      <w:r w:rsidR="00643D28">
        <w:rPr>
          <w:rFonts w:eastAsia="Times New Roman" w:cstheme="minorHAnsi"/>
          <w:b/>
          <w:bCs/>
          <w:color w:val="000000"/>
          <w:szCs w:val="28"/>
          <w:lang w:eastAsia="fr-FR"/>
        </w:rPr>
        <w:t>Décrire correctement l</w:t>
      </w:r>
      <w:r w:rsidR="00643D28" w:rsidRPr="009639AE">
        <w:rPr>
          <w:rFonts w:eastAsia="Times New Roman" w:cstheme="minorHAnsi"/>
          <w:b/>
          <w:bCs/>
          <w:color w:val="000000"/>
          <w:szCs w:val="28"/>
          <w:lang w:eastAsia="fr-FR"/>
        </w:rPr>
        <w:t xml:space="preserve">’objet de la dépense </w:t>
      </w:r>
      <w:r w:rsidR="00643D28">
        <w:rPr>
          <w:rFonts w:eastAsia="Times New Roman" w:cstheme="minorHAnsi"/>
          <w:b/>
          <w:bCs/>
          <w:color w:val="000000"/>
          <w:szCs w:val="28"/>
          <w:lang w:eastAsia="fr-FR"/>
        </w:rPr>
        <w:t xml:space="preserve">des </w:t>
      </w:r>
      <w:r w:rsidR="00643D28" w:rsidRPr="009639AE">
        <w:rPr>
          <w:rFonts w:eastAsia="Times New Roman" w:cstheme="minorHAnsi"/>
          <w:b/>
          <w:bCs/>
          <w:color w:val="000000"/>
          <w:szCs w:val="28"/>
          <w:lang w:eastAsia="fr-FR"/>
        </w:rPr>
        <w:t>activité</w:t>
      </w:r>
      <w:r w:rsidR="00643D28">
        <w:rPr>
          <w:rFonts w:eastAsia="Times New Roman" w:cstheme="minorHAnsi"/>
          <w:b/>
          <w:bCs/>
          <w:color w:val="000000"/>
          <w:szCs w:val="28"/>
          <w:lang w:eastAsia="fr-FR"/>
        </w:rPr>
        <w:t>s et préciser leur lieu d’exécution</w:t>
      </w:r>
    </w:p>
    <w:p w14:paraId="4AD96634" w14:textId="77777777" w:rsidR="007635CB" w:rsidRDefault="007635CB" w:rsidP="007635CB">
      <w:pPr>
        <w:spacing w:after="0" w:line="240" w:lineRule="auto"/>
        <w:rPr>
          <w:rFonts w:eastAsia="Times New Roman"/>
          <w:b/>
          <w:bCs/>
          <w:color w:val="000000"/>
          <w:sz w:val="28"/>
          <w:szCs w:val="28"/>
          <w:lang w:eastAsia="fr-FR"/>
        </w:rPr>
      </w:pPr>
      <w:r w:rsidRPr="005416D8">
        <w:rPr>
          <w:rFonts w:eastAsia="Times New Roman"/>
          <w:b/>
          <w:bCs/>
          <w:color w:val="000000"/>
          <w:sz w:val="28"/>
          <w:szCs w:val="28"/>
          <w:lang w:eastAsia="fr-FR"/>
        </w:rPr>
        <w:lastRenderedPageBreak/>
        <w:t>PARTIE III : DEPENSES ET RECETTES DE L'ETABLISSEMENT</w:t>
      </w:r>
    </w:p>
    <w:p w14:paraId="1132A5EC" w14:textId="77777777" w:rsidR="007635CB" w:rsidRDefault="007635CB" w:rsidP="007635CB">
      <w:pPr>
        <w:spacing w:after="0" w:line="240" w:lineRule="auto"/>
        <w:rPr>
          <w:rFonts w:eastAsia="Times New Roman"/>
          <w:b/>
          <w:bCs/>
          <w:sz w:val="24"/>
          <w:szCs w:val="24"/>
          <w:lang w:eastAsia="fr-FR"/>
        </w:rPr>
      </w:pPr>
      <w:r w:rsidRPr="004522F3">
        <w:rPr>
          <w:rFonts w:eastAsia="Times New Roman"/>
          <w:b/>
          <w:bCs/>
          <w:sz w:val="24"/>
          <w:szCs w:val="24"/>
          <w:lang w:eastAsia="fr-FR"/>
        </w:rPr>
        <w:t>Tableau N°02: Liste des dépenses effectuées par la</w:t>
      </w:r>
      <w:r>
        <w:rPr>
          <w:rFonts w:eastAsia="Times New Roman"/>
          <w:b/>
          <w:bCs/>
          <w:sz w:val="24"/>
          <w:szCs w:val="24"/>
          <w:lang w:eastAsia="fr-FR"/>
        </w:rPr>
        <w:t xml:space="preserve"> structure                                                     </w:t>
      </w:r>
      <w:r w:rsidRPr="004522F3">
        <w:rPr>
          <w:rFonts w:eastAsia="Times New Roman"/>
          <w:b/>
          <w:bCs/>
          <w:sz w:val="24"/>
          <w:szCs w:val="24"/>
          <w:lang w:eastAsia="fr-FR"/>
        </w:rPr>
        <w:t>Tableau N°03</w:t>
      </w:r>
      <w:r>
        <w:rPr>
          <w:rFonts w:eastAsia="Times New Roman"/>
          <w:b/>
          <w:bCs/>
          <w:sz w:val="24"/>
          <w:szCs w:val="24"/>
          <w:lang w:eastAsia="fr-FR"/>
        </w:rPr>
        <w:t xml:space="preserve"> : Liste des recettes effectuées </w:t>
      </w:r>
      <w:r w:rsidRPr="004522F3">
        <w:rPr>
          <w:rFonts w:eastAsia="Times New Roman"/>
          <w:b/>
          <w:bCs/>
          <w:sz w:val="24"/>
          <w:szCs w:val="24"/>
          <w:lang w:eastAsia="fr-FR"/>
        </w:rPr>
        <w:t xml:space="preserve">par </w:t>
      </w:r>
    </w:p>
    <w:p w14:paraId="5F13F7B8" w14:textId="77777777" w:rsidR="007635CB" w:rsidRDefault="007635CB" w:rsidP="007635CB">
      <w:pPr>
        <w:spacing w:after="0" w:line="240" w:lineRule="auto"/>
      </w:pPr>
      <w:r>
        <w:rPr>
          <w:rFonts w:eastAsia="Times New Roman"/>
          <w:b/>
          <w:bCs/>
          <w:sz w:val="24"/>
          <w:szCs w:val="24"/>
          <w:lang w:eastAsia="fr-FR"/>
        </w:rPr>
        <w:t xml:space="preserve">                                                                                                                                                                                               la structure</w:t>
      </w:r>
    </w:p>
    <w:tbl>
      <w:tblPr>
        <w:tblW w:w="5000" w:type="pct"/>
        <w:tblCellMar>
          <w:left w:w="70" w:type="dxa"/>
          <w:right w:w="70" w:type="dxa"/>
        </w:tblCellMar>
        <w:tblLook w:val="04A0" w:firstRow="1" w:lastRow="0" w:firstColumn="1" w:lastColumn="0" w:noHBand="0" w:noVBand="1"/>
      </w:tblPr>
      <w:tblGrid>
        <w:gridCol w:w="172"/>
        <w:gridCol w:w="5155"/>
        <w:gridCol w:w="172"/>
        <w:gridCol w:w="172"/>
        <w:gridCol w:w="172"/>
        <w:gridCol w:w="172"/>
        <w:gridCol w:w="172"/>
        <w:gridCol w:w="172"/>
        <w:gridCol w:w="172"/>
        <w:gridCol w:w="172"/>
        <w:gridCol w:w="172"/>
        <w:gridCol w:w="172"/>
        <w:gridCol w:w="172"/>
        <w:gridCol w:w="172"/>
        <w:gridCol w:w="172"/>
        <w:gridCol w:w="172"/>
        <w:gridCol w:w="172"/>
        <w:gridCol w:w="172"/>
        <w:gridCol w:w="173"/>
        <w:gridCol w:w="173"/>
        <w:gridCol w:w="173"/>
        <w:gridCol w:w="173"/>
        <w:gridCol w:w="173"/>
        <w:gridCol w:w="173"/>
        <w:gridCol w:w="1303"/>
        <w:gridCol w:w="290"/>
        <w:gridCol w:w="173"/>
        <w:gridCol w:w="173"/>
        <w:gridCol w:w="173"/>
        <w:gridCol w:w="173"/>
        <w:gridCol w:w="173"/>
        <w:gridCol w:w="173"/>
        <w:gridCol w:w="173"/>
        <w:gridCol w:w="173"/>
        <w:gridCol w:w="173"/>
        <w:gridCol w:w="173"/>
        <w:gridCol w:w="173"/>
        <w:gridCol w:w="173"/>
        <w:gridCol w:w="173"/>
        <w:gridCol w:w="173"/>
        <w:gridCol w:w="173"/>
        <w:gridCol w:w="173"/>
        <w:gridCol w:w="173"/>
        <w:gridCol w:w="173"/>
        <w:gridCol w:w="173"/>
      </w:tblGrid>
      <w:tr w:rsidR="007635CB" w:rsidRPr="00123033" w14:paraId="26D1A67D" w14:textId="77777777" w:rsidTr="00C22032">
        <w:trPr>
          <w:trHeight w:val="559"/>
        </w:trPr>
        <w:tc>
          <w:tcPr>
            <w:tcW w:w="61" w:type="pct"/>
            <w:tcBorders>
              <w:top w:val="nil"/>
              <w:left w:val="nil"/>
              <w:bottom w:val="nil"/>
              <w:right w:val="nil"/>
            </w:tcBorders>
            <w:shd w:val="clear" w:color="000000" w:fill="FFFFFF"/>
            <w:noWrap/>
            <w:vAlign w:val="bottom"/>
            <w:hideMark/>
          </w:tcPr>
          <w:p w14:paraId="1C13356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2201"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7F43E95" w14:textId="77777777" w:rsidR="007635CB" w:rsidRPr="005416D8" w:rsidRDefault="007635CB" w:rsidP="00C22032">
            <w:pPr>
              <w:spacing w:after="0" w:line="240" w:lineRule="auto"/>
              <w:jc w:val="center"/>
              <w:rPr>
                <w:rFonts w:eastAsia="Times New Roman"/>
                <w:b/>
                <w:bCs/>
                <w:color w:val="000000"/>
                <w:lang w:eastAsia="fr-FR"/>
              </w:rPr>
            </w:pPr>
            <w:r>
              <w:rPr>
                <w:rFonts w:eastAsia="Times New Roman"/>
                <w:b/>
                <w:bCs/>
                <w:color w:val="000000"/>
                <w:lang w:eastAsia="fr-FR"/>
              </w:rPr>
              <w:t xml:space="preserve">Nature des dépenses </w:t>
            </w:r>
          </w:p>
        </w:tc>
        <w:tc>
          <w:tcPr>
            <w:tcW w:w="788" w:type="pct"/>
            <w:gridSpan w:val="13"/>
            <w:tcBorders>
              <w:top w:val="single" w:sz="4" w:space="0" w:color="auto"/>
              <w:left w:val="nil"/>
              <w:bottom w:val="single" w:sz="4" w:space="0" w:color="auto"/>
              <w:right w:val="single" w:sz="4" w:space="0" w:color="000000"/>
            </w:tcBorders>
            <w:shd w:val="clear" w:color="auto" w:fill="auto"/>
            <w:noWrap/>
            <w:vAlign w:val="center"/>
            <w:hideMark/>
          </w:tcPr>
          <w:p w14:paraId="60119A44" w14:textId="77777777" w:rsidR="007635CB" w:rsidRPr="005416D8" w:rsidRDefault="007635CB" w:rsidP="00C22032">
            <w:pPr>
              <w:spacing w:after="0" w:line="240" w:lineRule="auto"/>
              <w:jc w:val="center"/>
              <w:rPr>
                <w:rFonts w:eastAsia="Times New Roman"/>
                <w:b/>
                <w:bCs/>
                <w:color w:val="000000"/>
                <w:lang w:eastAsia="fr-FR"/>
              </w:rPr>
            </w:pPr>
            <w:r w:rsidRPr="005416D8">
              <w:rPr>
                <w:rFonts w:eastAsia="Times New Roman"/>
                <w:b/>
                <w:bCs/>
                <w:color w:val="000000"/>
                <w:lang w:eastAsia="fr-FR"/>
              </w:rPr>
              <w:t>Montant</w:t>
            </w:r>
            <w:r>
              <w:rPr>
                <w:rFonts w:eastAsia="Times New Roman"/>
                <w:b/>
                <w:bCs/>
                <w:color w:val="000000"/>
                <w:lang w:eastAsia="fr-FR"/>
              </w:rPr>
              <w:t>s</w:t>
            </w:r>
          </w:p>
        </w:tc>
        <w:tc>
          <w:tcPr>
            <w:tcW w:w="61" w:type="pct"/>
            <w:tcBorders>
              <w:top w:val="nil"/>
              <w:left w:val="nil"/>
              <w:bottom w:val="nil"/>
              <w:right w:val="nil"/>
            </w:tcBorders>
            <w:shd w:val="clear" w:color="000000" w:fill="FFFFFF"/>
            <w:noWrap/>
            <w:vAlign w:val="bottom"/>
            <w:hideMark/>
          </w:tcPr>
          <w:p w14:paraId="1E580F2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3349121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154809E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982"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7B0749B" w14:textId="77777777" w:rsidR="007635CB" w:rsidRPr="005416D8" w:rsidRDefault="007635CB" w:rsidP="00C22032">
            <w:pPr>
              <w:spacing w:after="0" w:line="240" w:lineRule="auto"/>
              <w:jc w:val="center"/>
              <w:rPr>
                <w:rFonts w:eastAsia="Times New Roman"/>
                <w:b/>
                <w:bCs/>
                <w:color w:val="000000"/>
                <w:lang w:eastAsia="fr-FR"/>
              </w:rPr>
            </w:pPr>
            <w:r>
              <w:rPr>
                <w:rFonts w:eastAsia="Times New Roman"/>
                <w:b/>
                <w:bCs/>
                <w:color w:val="000000"/>
                <w:lang w:eastAsia="fr-FR"/>
              </w:rPr>
              <w:t>Nature des recettes</w:t>
            </w:r>
          </w:p>
        </w:tc>
        <w:tc>
          <w:tcPr>
            <w:tcW w:w="787" w:type="pct"/>
            <w:gridSpan w:val="13"/>
            <w:tcBorders>
              <w:top w:val="single" w:sz="4" w:space="0" w:color="auto"/>
              <w:left w:val="nil"/>
              <w:bottom w:val="single" w:sz="4" w:space="0" w:color="auto"/>
              <w:right w:val="single" w:sz="4" w:space="0" w:color="000000"/>
            </w:tcBorders>
            <w:shd w:val="clear" w:color="auto" w:fill="auto"/>
            <w:noWrap/>
            <w:vAlign w:val="center"/>
            <w:hideMark/>
          </w:tcPr>
          <w:p w14:paraId="17760CB1" w14:textId="77777777" w:rsidR="007635CB" w:rsidRPr="005416D8" w:rsidRDefault="007635CB" w:rsidP="00C22032">
            <w:pPr>
              <w:spacing w:after="0" w:line="240" w:lineRule="auto"/>
              <w:jc w:val="center"/>
              <w:rPr>
                <w:rFonts w:eastAsia="Times New Roman"/>
                <w:b/>
                <w:bCs/>
                <w:color w:val="000000"/>
                <w:lang w:eastAsia="fr-FR"/>
              </w:rPr>
            </w:pPr>
            <w:r w:rsidRPr="005416D8">
              <w:rPr>
                <w:rFonts w:eastAsia="Times New Roman"/>
                <w:b/>
                <w:bCs/>
                <w:color w:val="000000"/>
                <w:lang w:eastAsia="fr-FR"/>
              </w:rPr>
              <w:t>Montant</w:t>
            </w:r>
            <w:r>
              <w:rPr>
                <w:rFonts w:eastAsia="Times New Roman"/>
                <w:b/>
                <w:bCs/>
                <w:color w:val="000000"/>
                <w:lang w:eastAsia="fr-FR"/>
              </w:rPr>
              <w:t>s</w:t>
            </w:r>
          </w:p>
        </w:tc>
      </w:tr>
      <w:tr w:rsidR="008A0CE6" w:rsidRPr="00123033" w14:paraId="41D50F27" w14:textId="77777777" w:rsidTr="00C22032">
        <w:trPr>
          <w:trHeight w:val="559"/>
        </w:trPr>
        <w:tc>
          <w:tcPr>
            <w:tcW w:w="61" w:type="pct"/>
            <w:tcBorders>
              <w:top w:val="nil"/>
              <w:left w:val="nil"/>
              <w:bottom w:val="nil"/>
              <w:right w:val="nil"/>
            </w:tcBorders>
            <w:shd w:val="clear" w:color="000000" w:fill="FFFFFF"/>
            <w:noWrap/>
            <w:vAlign w:val="bottom"/>
            <w:hideMark/>
          </w:tcPr>
          <w:p w14:paraId="53ECC82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835" w:type="pct"/>
            <w:tcBorders>
              <w:top w:val="single" w:sz="4" w:space="0" w:color="auto"/>
              <w:left w:val="single" w:sz="4" w:space="0" w:color="auto"/>
              <w:bottom w:val="single" w:sz="4" w:space="0" w:color="auto"/>
              <w:right w:val="nil"/>
            </w:tcBorders>
            <w:shd w:val="clear" w:color="auto" w:fill="auto"/>
            <w:noWrap/>
            <w:vAlign w:val="center"/>
            <w:hideMark/>
          </w:tcPr>
          <w:p w14:paraId="3DC64EBD" w14:textId="0BD0861E"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xml:space="preserve"> </w:t>
            </w:r>
            <w:r w:rsidR="00941DA1">
              <w:rPr>
                <w:rFonts w:eastAsia="Times New Roman"/>
                <w:color w:val="000000"/>
                <w:lang w:eastAsia="fr-FR"/>
              </w:rPr>
              <w:t>M</w:t>
            </w:r>
            <w:r w:rsidRPr="005416D8">
              <w:rPr>
                <w:rFonts w:eastAsia="Times New Roman"/>
                <w:color w:val="000000"/>
                <w:lang w:eastAsia="fr-FR"/>
              </w:rPr>
              <w:t>édicament</w:t>
            </w:r>
            <w:r>
              <w:rPr>
                <w:rFonts w:eastAsia="Times New Roman"/>
                <w:color w:val="000000"/>
                <w:lang w:eastAsia="fr-FR"/>
              </w:rPr>
              <w:t>s</w:t>
            </w:r>
          </w:p>
        </w:tc>
        <w:tc>
          <w:tcPr>
            <w:tcW w:w="61" w:type="pct"/>
            <w:tcBorders>
              <w:top w:val="nil"/>
              <w:left w:val="nil"/>
              <w:bottom w:val="single" w:sz="4" w:space="0" w:color="auto"/>
              <w:right w:val="nil"/>
            </w:tcBorders>
            <w:shd w:val="clear" w:color="000000" w:fill="FFFFFF"/>
            <w:noWrap/>
            <w:vAlign w:val="bottom"/>
            <w:hideMark/>
          </w:tcPr>
          <w:p w14:paraId="7BC77DB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F2E427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CB80A8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B787AD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80E555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18EDABE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0E86B9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F74ACA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A0FE45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EB7085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EC7B05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DC414E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662B6F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411DB6E"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C1BB93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E9C696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184CE7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EF1859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129EF44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770F375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1DC9F63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67F87DD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9" w:type="pct"/>
            <w:gridSpan w:val="2"/>
            <w:tcBorders>
              <w:top w:val="single" w:sz="4" w:space="0" w:color="auto"/>
              <w:left w:val="single" w:sz="4" w:space="0" w:color="auto"/>
              <w:bottom w:val="single" w:sz="4" w:space="0" w:color="auto"/>
              <w:right w:val="nil"/>
            </w:tcBorders>
            <w:shd w:val="clear" w:color="auto" w:fill="auto"/>
            <w:noWrap/>
            <w:vAlign w:val="center"/>
            <w:hideMark/>
          </w:tcPr>
          <w:p w14:paraId="4301833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Vente des médicaments</w:t>
            </w:r>
          </w:p>
        </w:tc>
        <w:tc>
          <w:tcPr>
            <w:tcW w:w="61" w:type="pct"/>
            <w:tcBorders>
              <w:top w:val="nil"/>
              <w:left w:val="nil"/>
              <w:bottom w:val="single" w:sz="4" w:space="0" w:color="auto"/>
              <w:right w:val="nil"/>
            </w:tcBorders>
            <w:shd w:val="clear" w:color="000000" w:fill="FFFFFF"/>
            <w:noWrap/>
            <w:vAlign w:val="bottom"/>
            <w:hideMark/>
          </w:tcPr>
          <w:p w14:paraId="2C13BF7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CA4A34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317AD7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E6742B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A774A1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0D610AA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EE25D0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D18479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77E2D9E"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EA8B2C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8DE845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B87922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AFE19B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12D428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05DB54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5FFE07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4526C8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91B2FB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73027F2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r>
      <w:tr w:rsidR="003C590D" w:rsidRPr="00123033" w14:paraId="699C77B5" w14:textId="77777777" w:rsidTr="007B3BE0">
        <w:trPr>
          <w:trHeight w:val="559"/>
        </w:trPr>
        <w:tc>
          <w:tcPr>
            <w:tcW w:w="61" w:type="pct"/>
            <w:tcBorders>
              <w:top w:val="nil"/>
              <w:left w:val="nil"/>
              <w:bottom w:val="nil"/>
              <w:right w:val="nil"/>
            </w:tcBorders>
            <w:shd w:val="clear" w:color="000000" w:fill="FFFFFF"/>
            <w:noWrap/>
            <w:vAlign w:val="bottom"/>
            <w:hideMark/>
          </w:tcPr>
          <w:p w14:paraId="25B31B1E"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835" w:type="pct"/>
            <w:tcBorders>
              <w:top w:val="single" w:sz="4" w:space="0" w:color="auto"/>
              <w:left w:val="single" w:sz="4" w:space="0" w:color="auto"/>
              <w:bottom w:val="single" w:sz="4" w:space="0" w:color="auto"/>
              <w:right w:val="nil"/>
            </w:tcBorders>
            <w:shd w:val="clear" w:color="auto" w:fill="auto"/>
            <w:noWrap/>
            <w:vAlign w:val="center"/>
            <w:hideMark/>
          </w:tcPr>
          <w:p w14:paraId="6324207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xml:space="preserve">Salaires </w:t>
            </w:r>
            <w:r>
              <w:rPr>
                <w:rFonts w:eastAsia="Times New Roman"/>
                <w:color w:val="000000"/>
                <w:lang w:eastAsia="fr-FR"/>
              </w:rPr>
              <w:t xml:space="preserve">du </w:t>
            </w:r>
            <w:r w:rsidRPr="005416D8">
              <w:rPr>
                <w:rFonts w:eastAsia="Times New Roman"/>
                <w:color w:val="000000"/>
                <w:lang w:eastAsia="fr-FR"/>
              </w:rPr>
              <w:t>personnel</w:t>
            </w:r>
          </w:p>
        </w:tc>
        <w:tc>
          <w:tcPr>
            <w:tcW w:w="61" w:type="pct"/>
            <w:tcBorders>
              <w:top w:val="nil"/>
              <w:left w:val="nil"/>
              <w:bottom w:val="single" w:sz="4" w:space="0" w:color="auto"/>
              <w:right w:val="nil"/>
            </w:tcBorders>
            <w:shd w:val="clear" w:color="000000" w:fill="FFFFFF"/>
            <w:noWrap/>
            <w:vAlign w:val="bottom"/>
            <w:hideMark/>
          </w:tcPr>
          <w:p w14:paraId="7BFE7BE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CE329D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1CA469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804304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3BD10E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473F149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A068D9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871FF4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85ABCC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C0804E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AB165D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29BD07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E99B21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951C0B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05A4A4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2DF4E1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BC2D3B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C401CA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3297BCC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0232328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5AC83D4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4EE3B26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9" w:type="pct"/>
            <w:gridSpan w:val="2"/>
            <w:tcBorders>
              <w:top w:val="single" w:sz="4" w:space="0" w:color="auto"/>
              <w:left w:val="single" w:sz="4" w:space="0" w:color="auto"/>
              <w:bottom w:val="nil"/>
              <w:right w:val="nil"/>
            </w:tcBorders>
            <w:shd w:val="clear" w:color="auto" w:fill="auto"/>
            <w:noWrap/>
            <w:vAlign w:val="center"/>
            <w:hideMark/>
          </w:tcPr>
          <w:p w14:paraId="103FC93A" w14:textId="50717277" w:rsidR="007635CB" w:rsidRPr="005416D8" w:rsidRDefault="007B3BE0" w:rsidP="00C22032">
            <w:pPr>
              <w:spacing w:after="0" w:line="240" w:lineRule="auto"/>
              <w:rPr>
                <w:rFonts w:eastAsia="Times New Roman"/>
                <w:color w:val="000000"/>
                <w:lang w:eastAsia="fr-FR"/>
              </w:rPr>
            </w:pPr>
            <w:r>
              <w:rPr>
                <w:rFonts w:eastAsia="Times New Roman"/>
                <w:color w:val="000000"/>
                <w:lang w:eastAsia="fr-FR"/>
              </w:rPr>
              <w:t>Dispositifs médicaux</w:t>
            </w:r>
          </w:p>
        </w:tc>
        <w:tc>
          <w:tcPr>
            <w:tcW w:w="61" w:type="pct"/>
            <w:tcBorders>
              <w:top w:val="nil"/>
              <w:left w:val="nil"/>
              <w:bottom w:val="nil"/>
              <w:right w:val="nil"/>
            </w:tcBorders>
            <w:shd w:val="clear" w:color="000000" w:fill="FFFFFF"/>
            <w:noWrap/>
            <w:vAlign w:val="bottom"/>
            <w:hideMark/>
          </w:tcPr>
          <w:p w14:paraId="7A17653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6E92390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7AA2CA2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52317FA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4FFAE28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single" w:sz="4" w:space="0" w:color="auto"/>
            </w:tcBorders>
            <w:shd w:val="clear" w:color="000000" w:fill="FFFFFF"/>
            <w:noWrap/>
            <w:vAlign w:val="bottom"/>
            <w:hideMark/>
          </w:tcPr>
          <w:p w14:paraId="66D19CC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auto" w:fill="auto"/>
            <w:noWrap/>
            <w:vAlign w:val="bottom"/>
            <w:hideMark/>
          </w:tcPr>
          <w:p w14:paraId="1279480E"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auto" w:fill="auto"/>
            <w:noWrap/>
            <w:vAlign w:val="bottom"/>
            <w:hideMark/>
          </w:tcPr>
          <w:p w14:paraId="51CE03E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auto" w:fill="auto"/>
            <w:noWrap/>
            <w:vAlign w:val="bottom"/>
            <w:hideMark/>
          </w:tcPr>
          <w:p w14:paraId="67794F7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auto" w:fill="auto"/>
            <w:noWrap/>
            <w:vAlign w:val="bottom"/>
            <w:hideMark/>
          </w:tcPr>
          <w:p w14:paraId="33EAAD8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auto" w:fill="auto"/>
            <w:noWrap/>
            <w:vAlign w:val="bottom"/>
            <w:hideMark/>
          </w:tcPr>
          <w:p w14:paraId="4D0FBBF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auto" w:fill="auto"/>
            <w:noWrap/>
            <w:vAlign w:val="bottom"/>
            <w:hideMark/>
          </w:tcPr>
          <w:p w14:paraId="6FAB5EE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auto" w:fill="auto"/>
            <w:noWrap/>
            <w:vAlign w:val="bottom"/>
            <w:hideMark/>
          </w:tcPr>
          <w:p w14:paraId="1C64B22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auto" w:fill="auto"/>
            <w:noWrap/>
            <w:vAlign w:val="bottom"/>
            <w:hideMark/>
          </w:tcPr>
          <w:p w14:paraId="5E12CA0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auto" w:fill="auto"/>
            <w:noWrap/>
            <w:vAlign w:val="bottom"/>
            <w:hideMark/>
          </w:tcPr>
          <w:p w14:paraId="11DE065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auto" w:fill="auto"/>
            <w:noWrap/>
            <w:vAlign w:val="bottom"/>
            <w:hideMark/>
          </w:tcPr>
          <w:p w14:paraId="0DA5817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auto" w:fill="auto"/>
            <w:noWrap/>
            <w:vAlign w:val="bottom"/>
            <w:hideMark/>
          </w:tcPr>
          <w:p w14:paraId="21634CA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auto" w:fill="auto"/>
            <w:noWrap/>
            <w:vAlign w:val="bottom"/>
            <w:hideMark/>
          </w:tcPr>
          <w:p w14:paraId="7980678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single" w:sz="4" w:space="0" w:color="auto"/>
            </w:tcBorders>
            <w:shd w:val="clear" w:color="auto" w:fill="auto"/>
            <w:noWrap/>
            <w:vAlign w:val="bottom"/>
            <w:hideMark/>
          </w:tcPr>
          <w:p w14:paraId="4E107D1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r>
      <w:tr w:rsidR="008A0CE6" w:rsidRPr="00123033" w14:paraId="620A7ADD" w14:textId="77777777" w:rsidTr="00C22032">
        <w:trPr>
          <w:trHeight w:val="559"/>
        </w:trPr>
        <w:tc>
          <w:tcPr>
            <w:tcW w:w="61" w:type="pct"/>
            <w:tcBorders>
              <w:top w:val="nil"/>
              <w:left w:val="nil"/>
              <w:bottom w:val="nil"/>
              <w:right w:val="nil"/>
            </w:tcBorders>
            <w:shd w:val="clear" w:color="000000" w:fill="FFFFFF"/>
            <w:noWrap/>
            <w:vAlign w:val="bottom"/>
            <w:hideMark/>
          </w:tcPr>
          <w:p w14:paraId="32A9411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835" w:type="pct"/>
            <w:tcBorders>
              <w:top w:val="single" w:sz="4" w:space="0" w:color="auto"/>
              <w:left w:val="single" w:sz="4" w:space="0" w:color="auto"/>
              <w:bottom w:val="single" w:sz="4" w:space="0" w:color="auto"/>
              <w:right w:val="nil"/>
            </w:tcBorders>
            <w:shd w:val="clear" w:color="auto" w:fill="auto"/>
            <w:noWrap/>
            <w:vAlign w:val="center"/>
            <w:hideMark/>
          </w:tcPr>
          <w:p w14:paraId="2233874C" w14:textId="77777777" w:rsidR="007635CB" w:rsidRPr="00306646" w:rsidRDefault="007635CB" w:rsidP="00C22032">
            <w:pPr>
              <w:spacing w:after="0" w:line="240" w:lineRule="auto"/>
              <w:rPr>
                <w:b/>
                <w:lang w:eastAsia="fr-FR"/>
              </w:rPr>
            </w:pPr>
            <w:r w:rsidRPr="00306646">
              <w:rPr>
                <w:rFonts w:eastAsia="Times New Roman"/>
                <w:color w:val="000000"/>
                <w:lang w:eastAsia="fr-FR"/>
              </w:rPr>
              <w:t>Primes  et indemnités du personnel</w:t>
            </w:r>
          </w:p>
        </w:tc>
        <w:tc>
          <w:tcPr>
            <w:tcW w:w="61" w:type="pct"/>
            <w:tcBorders>
              <w:top w:val="nil"/>
              <w:left w:val="nil"/>
              <w:bottom w:val="single" w:sz="4" w:space="0" w:color="auto"/>
              <w:right w:val="nil"/>
            </w:tcBorders>
            <w:shd w:val="clear" w:color="000000" w:fill="FFFFFF"/>
            <w:noWrap/>
            <w:vAlign w:val="bottom"/>
            <w:hideMark/>
          </w:tcPr>
          <w:p w14:paraId="2DDA23F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4A2546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28DE56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8A6EB1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69604E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54464B0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7B9788E"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152A2B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A39637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6A9479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72C154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139A2F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B2D5A2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5E7AEF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430AAD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A17349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749D5C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69A36D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353694E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09FAF74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7BED095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4F8CA22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519" w:type="pct"/>
            <w:tcBorders>
              <w:top w:val="single" w:sz="4" w:space="0" w:color="auto"/>
              <w:left w:val="single" w:sz="4" w:space="0" w:color="auto"/>
              <w:bottom w:val="single" w:sz="4" w:space="0" w:color="auto"/>
              <w:right w:val="nil"/>
            </w:tcBorders>
            <w:shd w:val="clear" w:color="000000" w:fill="FFFFFF"/>
            <w:noWrap/>
            <w:vAlign w:val="bottom"/>
            <w:hideMark/>
          </w:tcPr>
          <w:p w14:paraId="61349D22" w14:textId="2B411566" w:rsidR="007635CB" w:rsidRPr="005416D8" w:rsidRDefault="007B3BE0" w:rsidP="007B3BE0">
            <w:pPr>
              <w:spacing w:after="0" w:line="240" w:lineRule="auto"/>
              <w:rPr>
                <w:rFonts w:eastAsia="Times New Roman"/>
                <w:color w:val="000000"/>
                <w:lang w:eastAsia="fr-FR"/>
              </w:rPr>
            </w:pPr>
            <w:r>
              <w:rPr>
                <w:rFonts w:eastAsia="Times New Roman"/>
                <w:color w:val="000000"/>
                <w:lang w:eastAsia="fr-FR"/>
              </w:rPr>
              <w:t>Autres recettes</w:t>
            </w:r>
          </w:p>
        </w:tc>
        <w:tc>
          <w:tcPr>
            <w:tcW w:w="100" w:type="pct"/>
            <w:tcBorders>
              <w:top w:val="single" w:sz="4" w:space="0" w:color="auto"/>
              <w:left w:val="nil"/>
              <w:bottom w:val="single" w:sz="4" w:space="0" w:color="auto"/>
              <w:right w:val="nil"/>
            </w:tcBorders>
            <w:shd w:val="clear" w:color="000000" w:fill="FFFFFF"/>
            <w:noWrap/>
            <w:vAlign w:val="bottom"/>
            <w:hideMark/>
          </w:tcPr>
          <w:p w14:paraId="3A7D16B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6BDC490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7CE9C13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2EA665F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40A2D93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427347E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5B9A429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single" w:sz="4" w:space="0" w:color="auto"/>
              <w:bottom w:val="single" w:sz="4" w:space="0" w:color="auto"/>
              <w:right w:val="nil"/>
            </w:tcBorders>
            <w:shd w:val="clear" w:color="000000" w:fill="FFFFFF"/>
            <w:noWrap/>
            <w:vAlign w:val="bottom"/>
            <w:hideMark/>
          </w:tcPr>
          <w:p w14:paraId="47FA1E6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616D5D6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3BA578F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561F2E5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0541B4C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44C1ACE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55122B7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351AA4D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5A32847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5F10206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08B79CC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nil"/>
            </w:tcBorders>
            <w:shd w:val="clear" w:color="000000" w:fill="FFFFFF"/>
            <w:noWrap/>
            <w:vAlign w:val="bottom"/>
            <w:hideMark/>
          </w:tcPr>
          <w:p w14:paraId="07057EB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single" w:sz="4" w:space="0" w:color="auto"/>
              <w:left w:val="nil"/>
              <w:bottom w:val="single" w:sz="4" w:space="0" w:color="auto"/>
              <w:right w:val="single" w:sz="4" w:space="0" w:color="auto"/>
            </w:tcBorders>
            <w:shd w:val="clear" w:color="000000" w:fill="FFFFFF"/>
            <w:noWrap/>
            <w:vAlign w:val="bottom"/>
            <w:hideMark/>
          </w:tcPr>
          <w:p w14:paraId="78DA195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r>
      <w:tr w:rsidR="008A0CE6" w:rsidRPr="00123033" w14:paraId="01083BFC" w14:textId="77777777" w:rsidTr="00C22032">
        <w:trPr>
          <w:trHeight w:val="559"/>
        </w:trPr>
        <w:tc>
          <w:tcPr>
            <w:tcW w:w="61" w:type="pct"/>
            <w:tcBorders>
              <w:top w:val="nil"/>
              <w:left w:val="nil"/>
              <w:bottom w:val="nil"/>
              <w:right w:val="nil"/>
            </w:tcBorders>
            <w:shd w:val="clear" w:color="000000" w:fill="FFFFFF"/>
            <w:noWrap/>
            <w:vAlign w:val="bottom"/>
            <w:hideMark/>
          </w:tcPr>
          <w:p w14:paraId="471857E9" w14:textId="77777777" w:rsidR="007635CB" w:rsidRPr="005416D8" w:rsidRDefault="007635CB" w:rsidP="00C22032">
            <w:pPr>
              <w:spacing w:after="0" w:line="240" w:lineRule="auto"/>
              <w:rPr>
                <w:rFonts w:eastAsia="Times New Roman"/>
                <w:color w:val="000000"/>
                <w:lang w:eastAsia="fr-FR"/>
              </w:rPr>
            </w:pPr>
          </w:p>
        </w:tc>
        <w:tc>
          <w:tcPr>
            <w:tcW w:w="1835" w:type="pct"/>
            <w:tcBorders>
              <w:top w:val="single" w:sz="4" w:space="0" w:color="auto"/>
              <w:left w:val="single" w:sz="4" w:space="0" w:color="auto"/>
              <w:bottom w:val="single" w:sz="4" w:space="0" w:color="auto"/>
              <w:right w:val="nil"/>
            </w:tcBorders>
            <w:shd w:val="clear" w:color="auto" w:fill="auto"/>
            <w:noWrap/>
            <w:vAlign w:val="center"/>
            <w:hideMark/>
          </w:tcPr>
          <w:p w14:paraId="0BF16781" w14:textId="77777777" w:rsidR="007635CB" w:rsidRDefault="007635CB" w:rsidP="00C22032">
            <w:pPr>
              <w:spacing w:after="0" w:line="240" w:lineRule="auto"/>
              <w:rPr>
                <w:rFonts w:eastAsia="Times New Roman"/>
                <w:color w:val="000000"/>
                <w:lang w:eastAsia="fr-FR"/>
              </w:rPr>
            </w:pPr>
            <w:r>
              <w:rPr>
                <w:rFonts w:eastAsia="Times New Roman"/>
                <w:color w:val="000000"/>
                <w:lang w:eastAsia="fr-FR"/>
              </w:rPr>
              <w:t>Formations et stages du personnel</w:t>
            </w:r>
          </w:p>
        </w:tc>
        <w:tc>
          <w:tcPr>
            <w:tcW w:w="61" w:type="pct"/>
            <w:tcBorders>
              <w:top w:val="nil"/>
              <w:left w:val="nil"/>
              <w:bottom w:val="single" w:sz="4" w:space="0" w:color="auto"/>
              <w:right w:val="nil"/>
            </w:tcBorders>
            <w:shd w:val="clear" w:color="000000" w:fill="FFFFFF"/>
            <w:noWrap/>
            <w:vAlign w:val="bottom"/>
            <w:hideMark/>
          </w:tcPr>
          <w:p w14:paraId="471C7BE1"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AC95389"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08967EB9"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0882B6B"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52F661CA"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single" w:sz="4" w:space="0" w:color="auto"/>
            </w:tcBorders>
            <w:shd w:val="clear" w:color="000000" w:fill="FFFFFF"/>
            <w:noWrap/>
            <w:vAlign w:val="bottom"/>
            <w:hideMark/>
          </w:tcPr>
          <w:p w14:paraId="51126BE2"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4AC18D59"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7E587DC6"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3DE0B18"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85C5C6E"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A52B118"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4160A3FC"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337FD237"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49B04F63"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0BE266C7"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078DA3A8"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5FCC22D2"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3560B45F"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single" w:sz="4" w:space="0" w:color="auto"/>
            </w:tcBorders>
            <w:shd w:val="clear" w:color="000000" w:fill="FFFFFF"/>
            <w:noWrap/>
            <w:vAlign w:val="bottom"/>
            <w:hideMark/>
          </w:tcPr>
          <w:p w14:paraId="59F4716F"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nil"/>
              <w:right w:val="nil"/>
            </w:tcBorders>
            <w:shd w:val="clear" w:color="000000" w:fill="FFFFFF"/>
            <w:noWrap/>
            <w:vAlign w:val="bottom"/>
            <w:hideMark/>
          </w:tcPr>
          <w:p w14:paraId="11B08FC3"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nil"/>
              <w:right w:val="nil"/>
            </w:tcBorders>
            <w:shd w:val="clear" w:color="000000" w:fill="FFFFFF"/>
            <w:noWrap/>
            <w:vAlign w:val="bottom"/>
            <w:hideMark/>
          </w:tcPr>
          <w:p w14:paraId="3D87D68D"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nil"/>
              <w:right w:val="nil"/>
            </w:tcBorders>
            <w:shd w:val="clear" w:color="000000" w:fill="FFFFFF"/>
            <w:noWrap/>
            <w:vAlign w:val="bottom"/>
            <w:hideMark/>
          </w:tcPr>
          <w:p w14:paraId="1F3EA73B" w14:textId="77777777" w:rsidR="007635CB" w:rsidRPr="005416D8" w:rsidRDefault="007635CB" w:rsidP="00C22032">
            <w:pPr>
              <w:spacing w:after="0" w:line="240" w:lineRule="auto"/>
              <w:rPr>
                <w:rFonts w:eastAsia="Times New Roman"/>
                <w:color w:val="000000"/>
                <w:lang w:eastAsia="fr-FR"/>
              </w:rPr>
            </w:pPr>
          </w:p>
        </w:tc>
        <w:tc>
          <w:tcPr>
            <w:tcW w:w="519" w:type="pct"/>
            <w:tcBorders>
              <w:top w:val="nil"/>
              <w:left w:val="single" w:sz="4" w:space="0" w:color="auto"/>
              <w:bottom w:val="single" w:sz="4" w:space="0" w:color="auto"/>
              <w:right w:val="nil"/>
            </w:tcBorders>
            <w:shd w:val="clear" w:color="000000" w:fill="FFFFFF"/>
            <w:noWrap/>
            <w:vAlign w:val="bottom"/>
            <w:hideMark/>
          </w:tcPr>
          <w:p w14:paraId="41A24B44" w14:textId="095293C2" w:rsidR="007635CB" w:rsidRPr="005416D8" w:rsidRDefault="007635CB" w:rsidP="00C22032">
            <w:pPr>
              <w:spacing w:after="0" w:line="240" w:lineRule="auto"/>
              <w:rPr>
                <w:rFonts w:eastAsia="Times New Roman"/>
                <w:color w:val="000000"/>
                <w:lang w:eastAsia="fr-FR"/>
              </w:rPr>
            </w:pPr>
          </w:p>
        </w:tc>
        <w:tc>
          <w:tcPr>
            <w:tcW w:w="100" w:type="pct"/>
            <w:tcBorders>
              <w:top w:val="nil"/>
              <w:left w:val="nil"/>
              <w:bottom w:val="single" w:sz="4" w:space="0" w:color="auto"/>
              <w:right w:val="nil"/>
            </w:tcBorders>
            <w:shd w:val="clear" w:color="000000" w:fill="FFFFFF"/>
            <w:noWrap/>
            <w:vAlign w:val="bottom"/>
            <w:hideMark/>
          </w:tcPr>
          <w:p w14:paraId="0A2E3876"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A38C8A8"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5F769AF0"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6422D515"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755760D"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49E8806"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0D5039B"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single" w:sz="4" w:space="0" w:color="auto"/>
              <w:bottom w:val="single" w:sz="4" w:space="0" w:color="auto"/>
              <w:right w:val="nil"/>
            </w:tcBorders>
            <w:shd w:val="clear" w:color="000000" w:fill="FFFFFF"/>
            <w:noWrap/>
            <w:vAlign w:val="bottom"/>
            <w:hideMark/>
          </w:tcPr>
          <w:p w14:paraId="26F81858"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6CAA2F1"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76D9A926"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73B2073"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5258A92D"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E5F158A"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0CA2215"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358A3607"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2477F71"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5BF0BDCF"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3DAE8B09"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6C18B421"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single" w:sz="4" w:space="0" w:color="auto"/>
            </w:tcBorders>
            <w:shd w:val="clear" w:color="000000" w:fill="FFFFFF"/>
            <w:noWrap/>
            <w:vAlign w:val="bottom"/>
            <w:hideMark/>
          </w:tcPr>
          <w:p w14:paraId="0AC34A5B" w14:textId="77777777" w:rsidR="007635CB" w:rsidRPr="005416D8" w:rsidRDefault="007635CB" w:rsidP="00C22032">
            <w:pPr>
              <w:spacing w:after="0" w:line="240" w:lineRule="auto"/>
              <w:rPr>
                <w:rFonts w:eastAsia="Times New Roman"/>
                <w:color w:val="000000"/>
                <w:lang w:eastAsia="fr-FR"/>
              </w:rPr>
            </w:pPr>
          </w:p>
        </w:tc>
      </w:tr>
      <w:tr w:rsidR="008A0CE6" w:rsidRPr="00123033" w14:paraId="6C82D468" w14:textId="77777777" w:rsidTr="00C22032">
        <w:trPr>
          <w:trHeight w:val="559"/>
        </w:trPr>
        <w:tc>
          <w:tcPr>
            <w:tcW w:w="61" w:type="pct"/>
            <w:tcBorders>
              <w:top w:val="nil"/>
              <w:left w:val="nil"/>
              <w:bottom w:val="nil"/>
              <w:right w:val="nil"/>
            </w:tcBorders>
            <w:shd w:val="clear" w:color="000000" w:fill="FFFFFF"/>
            <w:noWrap/>
            <w:vAlign w:val="bottom"/>
            <w:hideMark/>
          </w:tcPr>
          <w:p w14:paraId="33F1EB7E" w14:textId="77777777" w:rsidR="007635CB" w:rsidRPr="005416D8" w:rsidRDefault="007635CB" w:rsidP="00C22032">
            <w:pPr>
              <w:spacing w:after="0" w:line="240" w:lineRule="auto"/>
              <w:rPr>
                <w:rFonts w:eastAsia="Times New Roman"/>
                <w:color w:val="000000"/>
                <w:lang w:eastAsia="fr-FR"/>
              </w:rPr>
            </w:pPr>
          </w:p>
        </w:tc>
        <w:tc>
          <w:tcPr>
            <w:tcW w:w="1835" w:type="pct"/>
            <w:tcBorders>
              <w:top w:val="single" w:sz="4" w:space="0" w:color="auto"/>
              <w:left w:val="single" w:sz="4" w:space="0" w:color="auto"/>
              <w:bottom w:val="single" w:sz="4" w:space="0" w:color="auto"/>
              <w:right w:val="nil"/>
            </w:tcBorders>
            <w:shd w:val="clear" w:color="auto" w:fill="auto"/>
            <w:noWrap/>
            <w:vAlign w:val="center"/>
            <w:hideMark/>
          </w:tcPr>
          <w:p w14:paraId="62E41C69" w14:textId="77777777" w:rsidR="007635CB" w:rsidRDefault="007635CB" w:rsidP="00C22032">
            <w:pPr>
              <w:spacing w:after="0" w:line="240" w:lineRule="auto"/>
              <w:rPr>
                <w:rFonts w:eastAsia="Times New Roman"/>
                <w:color w:val="000000"/>
                <w:lang w:eastAsia="fr-FR"/>
              </w:rPr>
            </w:pPr>
            <w:r>
              <w:rPr>
                <w:rFonts w:eastAsia="Times New Roman"/>
                <w:color w:val="000000"/>
                <w:lang w:eastAsia="fr-FR"/>
              </w:rPr>
              <w:t>Cotisations CNSS</w:t>
            </w:r>
          </w:p>
        </w:tc>
        <w:tc>
          <w:tcPr>
            <w:tcW w:w="61" w:type="pct"/>
            <w:tcBorders>
              <w:top w:val="nil"/>
              <w:left w:val="nil"/>
              <w:bottom w:val="single" w:sz="4" w:space="0" w:color="auto"/>
              <w:right w:val="nil"/>
            </w:tcBorders>
            <w:shd w:val="clear" w:color="000000" w:fill="FFFFFF"/>
            <w:noWrap/>
            <w:vAlign w:val="bottom"/>
            <w:hideMark/>
          </w:tcPr>
          <w:p w14:paraId="6422D31A"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70984A2"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3331FBD1"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F9646E9"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632B2525"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single" w:sz="4" w:space="0" w:color="auto"/>
            </w:tcBorders>
            <w:shd w:val="clear" w:color="000000" w:fill="FFFFFF"/>
            <w:noWrap/>
            <w:vAlign w:val="bottom"/>
            <w:hideMark/>
          </w:tcPr>
          <w:p w14:paraId="093CE7BE"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00931BB3"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69A53EE"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0992AA41"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5A9A47F5"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6BC75702"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5961D785"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995E375"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643C6B0"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12A16D9"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6BB2C32"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59B37D5"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4EB9ACA9"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single" w:sz="4" w:space="0" w:color="auto"/>
            </w:tcBorders>
            <w:shd w:val="clear" w:color="000000" w:fill="FFFFFF"/>
            <w:noWrap/>
            <w:vAlign w:val="bottom"/>
            <w:hideMark/>
          </w:tcPr>
          <w:p w14:paraId="4421B7C5"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nil"/>
              <w:right w:val="nil"/>
            </w:tcBorders>
            <w:shd w:val="clear" w:color="000000" w:fill="FFFFFF"/>
            <w:noWrap/>
            <w:vAlign w:val="bottom"/>
            <w:hideMark/>
          </w:tcPr>
          <w:p w14:paraId="5C93DB61"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nil"/>
              <w:right w:val="nil"/>
            </w:tcBorders>
            <w:shd w:val="clear" w:color="000000" w:fill="FFFFFF"/>
            <w:noWrap/>
            <w:vAlign w:val="bottom"/>
            <w:hideMark/>
          </w:tcPr>
          <w:p w14:paraId="2F53F7C6"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nil"/>
              <w:right w:val="nil"/>
            </w:tcBorders>
            <w:shd w:val="clear" w:color="000000" w:fill="FFFFFF"/>
            <w:noWrap/>
            <w:vAlign w:val="bottom"/>
            <w:hideMark/>
          </w:tcPr>
          <w:p w14:paraId="4355311C" w14:textId="77777777" w:rsidR="007635CB" w:rsidRPr="005416D8" w:rsidRDefault="007635CB" w:rsidP="00C22032">
            <w:pPr>
              <w:spacing w:after="0" w:line="240" w:lineRule="auto"/>
              <w:rPr>
                <w:rFonts w:eastAsia="Times New Roman"/>
                <w:color w:val="000000"/>
                <w:lang w:eastAsia="fr-FR"/>
              </w:rPr>
            </w:pPr>
          </w:p>
        </w:tc>
        <w:tc>
          <w:tcPr>
            <w:tcW w:w="519" w:type="pct"/>
            <w:tcBorders>
              <w:top w:val="nil"/>
              <w:left w:val="single" w:sz="4" w:space="0" w:color="auto"/>
              <w:bottom w:val="single" w:sz="4" w:space="0" w:color="auto"/>
              <w:right w:val="nil"/>
            </w:tcBorders>
            <w:shd w:val="clear" w:color="000000" w:fill="FFFFFF"/>
            <w:noWrap/>
            <w:vAlign w:val="bottom"/>
            <w:hideMark/>
          </w:tcPr>
          <w:p w14:paraId="3649D245" w14:textId="77777777" w:rsidR="007635CB" w:rsidRPr="005416D8" w:rsidRDefault="007635CB" w:rsidP="00C22032">
            <w:pPr>
              <w:spacing w:after="0" w:line="240" w:lineRule="auto"/>
              <w:rPr>
                <w:rFonts w:eastAsia="Times New Roman"/>
                <w:color w:val="000000"/>
                <w:lang w:eastAsia="fr-FR"/>
              </w:rPr>
            </w:pPr>
          </w:p>
        </w:tc>
        <w:tc>
          <w:tcPr>
            <w:tcW w:w="100" w:type="pct"/>
            <w:tcBorders>
              <w:top w:val="nil"/>
              <w:left w:val="nil"/>
              <w:bottom w:val="single" w:sz="4" w:space="0" w:color="auto"/>
              <w:right w:val="nil"/>
            </w:tcBorders>
            <w:shd w:val="clear" w:color="000000" w:fill="FFFFFF"/>
            <w:noWrap/>
            <w:vAlign w:val="bottom"/>
            <w:hideMark/>
          </w:tcPr>
          <w:p w14:paraId="49146567"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E82ED12"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6FCD9E68"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3E42F7F0"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A2E8B47"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56A1FB82"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F3A8677"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single" w:sz="4" w:space="0" w:color="auto"/>
              <w:bottom w:val="single" w:sz="4" w:space="0" w:color="auto"/>
              <w:right w:val="nil"/>
            </w:tcBorders>
            <w:shd w:val="clear" w:color="000000" w:fill="FFFFFF"/>
            <w:noWrap/>
            <w:vAlign w:val="bottom"/>
            <w:hideMark/>
          </w:tcPr>
          <w:p w14:paraId="23454DB6"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34C307B9"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390C1E6C"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0F7E363"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60DB11BF"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4F44C2D9"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1BF3DF58"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75CBE4A5"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A0F7831"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2E82B928"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680606B3"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hideMark/>
          </w:tcPr>
          <w:p w14:paraId="4A3BF2B1" w14:textId="77777777" w:rsidR="007635CB" w:rsidRPr="005416D8" w:rsidRDefault="007635CB" w:rsidP="00C22032">
            <w:pPr>
              <w:spacing w:after="0" w:line="240" w:lineRule="auto"/>
              <w:rPr>
                <w:rFonts w:eastAsia="Times New Roman"/>
                <w:color w:val="000000"/>
                <w:lang w:eastAsia="fr-FR"/>
              </w:rPr>
            </w:pPr>
          </w:p>
        </w:tc>
        <w:tc>
          <w:tcPr>
            <w:tcW w:w="61" w:type="pct"/>
            <w:tcBorders>
              <w:top w:val="nil"/>
              <w:left w:val="nil"/>
              <w:bottom w:val="single" w:sz="4" w:space="0" w:color="auto"/>
              <w:right w:val="single" w:sz="4" w:space="0" w:color="auto"/>
            </w:tcBorders>
            <w:shd w:val="clear" w:color="000000" w:fill="FFFFFF"/>
            <w:noWrap/>
            <w:vAlign w:val="bottom"/>
            <w:hideMark/>
          </w:tcPr>
          <w:p w14:paraId="78DA5F31" w14:textId="77777777" w:rsidR="007635CB" w:rsidRPr="005416D8" w:rsidRDefault="007635CB" w:rsidP="00C22032">
            <w:pPr>
              <w:spacing w:after="0" w:line="240" w:lineRule="auto"/>
              <w:rPr>
                <w:rFonts w:eastAsia="Times New Roman"/>
                <w:color w:val="000000"/>
                <w:lang w:eastAsia="fr-FR"/>
              </w:rPr>
            </w:pPr>
          </w:p>
        </w:tc>
      </w:tr>
      <w:tr w:rsidR="008A0CE6" w:rsidRPr="00123033" w14:paraId="7D5835DF" w14:textId="77777777" w:rsidTr="00C22032">
        <w:trPr>
          <w:trHeight w:val="559"/>
        </w:trPr>
        <w:tc>
          <w:tcPr>
            <w:tcW w:w="61" w:type="pct"/>
            <w:tcBorders>
              <w:top w:val="nil"/>
              <w:left w:val="nil"/>
              <w:bottom w:val="nil"/>
              <w:right w:val="nil"/>
            </w:tcBorders>
            <w:shd w:val="clear" w:color="000000" w:fill="FFFFFF"/>
            <w:noWrap/>
            <w:vAlign w:val="bottom"/>
            <w:hideMark/>
          </w:tcPr>
          <w:p w14:paraId="721B927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835" w:type="pct"/>
            <w:tcBorders>
              <w:top w:val="single" w:sz="4" w:space="0" w:color="auto"/>
              <w:left w:val="single" w:sz="4" w:space="0" w:color="auto"/>
              <w:bottom w:val="single" w:sz="4" w:space="0" w:color="auto"/>
              <w:right w:val="nil"/>
            </w:tcBorders>
            <w:shd w:val="clear" w:color="auto" w:fill="auto"/>
            <w:noWrap/>
            <w:vAlign w:val="center"/>
            <w:hideMark/>
          </w:tcPr>
          <w:p w14:paraId="26CFB73A" w14:textId="77777777" w:rsidR="007635CB" w:rsidRPr="005416D8" w:rsidRDefault="007635CB" w:rsidP="00C22032">
            <w:pPr>
              <w:spacing w:after="0" w:line="240" w:lineRule="auto"/>
              <w:rPr>
                <w:rFonts w:eastAsia="Times New Roman"/>
                <w:color w:val="000000"/>
                <w:lang w:eastAsia="fr-FR"/>
              </w:rPr>
            </w:pPr>
            <w:r>
              <w:rPr>
                <w:rFonts w:eastAsia="Times New Roman"/>
                <w:color w:val="000000"/>
                <w:lang w:eastAsia="fr-FR"/>
              </w:rPr>
              <w:t xml:space="preserve">Consommables </w:t>
            </w:r>
            <w:r w:rsidRPr="005416D8">
              <w:rPr>
                <w:rFonts w:eastAsia="Times New Roman"/>
                <w:color w:val="000000"/>
                <w:lang w:eastAsia="fr-FR"/>
              </w:rPr>
              <w:t>médica</w:t>
            </w:r>
            <w:r>
              <w:rPr>
                <w:rFonts w:eastAsia="Times New Roman"/>
                <w:color w:val="000000"/>
                <w:lang w:eastAsia="fr-FR"/>
              </w:rPr>
              <w:t>ux</w:t>
            </w:r>
          </w:p>
        </w:tc>
        <w:tc>
          <w:tcPr>
            <w:tcW w:w="61" w:type="pct"/>
            <w:tcBorders>
              <w:top w:val="nil"/>
              <w:left w:val="nil"/>
              <w:bottom w:val="single" w:sz="4" w:space="0" w:color="auto"/>
              <w:right w:val="nil"/>
            </w:tcBorders>
            <w:shd w:val="clear" w:color="000000" w:fill="FFFFFF"/>
            <w:noWrap/>
            <w:vAlign w:val="bottom"/>
            <w:hideMark/>
          </w:tcPr>
          <w:p w14:paraId="09B5029E"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032130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C1002A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D41983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879EB1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083BF10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E99503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AA6FED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38B1BB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AB2989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093B3C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D65204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B95149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143F74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771C2B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246FC1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8418E2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5F7C79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7DB18A2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1F0DFC3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7692BCF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76679BB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519" w:type="pct"/>
            <w:tcBorders>
              <w:top w:val="nil"/>
              <w:left w:val="single" w:sz="4" w:space="0" w:color="auto"/>
              <w:bottom w:val="single" w:sz="4" w:space="0" w:color="auto"/>
              <w:right w:val="nil"/>
            </w:tcBorders>
            <w:shd w:val="clear" w:color="000000" w:fill="FFFFFF"/>
            <w:noWrap/>
            <w:vAlign w:val="bottom"/>
            <w:hideMark/>
          </w:tcPr>
          <w:p w14:paraId="7FCE2CA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00" w:type="pct"/>
            <w:tcBorders>
              <w:top w:val="nil"/>
              <w:left w:val="nil"/>
              <w:bottom w:val="single" w:sz="4" w:space="0" w:color="auto"/>
              <w:right w:val="nil"/>
            </w:tcBorders>
            <w:shd w:val="clear" w:color="000000" w:fill="FFFFFF"/>
            <w:noWrap/>
            <w:vAlign w:val="bottom"/>
            <w:hideMark/>
          </w:tcPr>
          <w:p w14:paraId="2394B74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B48BF5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0E1598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035541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8E8808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A968F8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D0D36D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single" w:sz="4" w:space="0" w:color="auto"/>
              <w:bottom w:val="single" w:sz="4" w:space="0" w:color="auto"/>
              <w:right w:val="nil"/>
            </w:tcBorders>
            <w:shd w:val="clear" w:color="000000" w:fill="FFFFFF"/>
            <w:noWrap/>
            <w:vAlign w:val="bottom"/>
            <w:hideMark/>
          </w:tcPr>
          <w:p w14:paraId="1EFE89B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5F4F0C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0C5622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F53289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448179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CBD0E3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BD7F79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742A6A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3017C5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B0AE2C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BA9C9D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BB1828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43E9D9E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r>
      <w:tr w:rsidR="008A0CE6" w:rsidRPr="00123033" w14:paraId="5682D571" w14:textId="77777777" w:rsidTr="00C22032">
        <w:trPr>
          <w:trHeight w:val="559"/>
        </w:trPr>
        <w:tc>
          <w:tcPr>
            <w:tcW w:w="61" w:type="pct"/>
            <w:tcBorders>
              <w:top w:val="nil"/>
              <w:left w:val="nil"/>
              <w:bottom w:val="nil"/>
              <w:right w:val="nil"/>
            </w:tcBorders>
            <w:shd w:val="clear" w:color="000000" w:fill="FFFFFF"/>
            <w:noWrap/>
            <w:vAlign w:val="bottom"/>
            <w:hideMark/>
          </w:tcPr>
          <w:p w14:paraId="3C17A18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835" w:type="pct"/>
            <w:tcBorders>
              <w:top w:val="single" w:sz="4" w:space="0" w:color="auto"/>
              <w:left w:val="single" w:sz="4" w:space="0" w:color="auto"/>
              <w:bottom w:val="single" w:sz="4" w:space="0" w:color="auto"/>
              <w:right w:val="nil"/>
            </w:tcBorders>
            <w:shd w:val="clear" w:color="auto" w:fill="auto"/>
            <w:noWrap/>
            <w:vAlign w:val="center"/>
            <w:hideMark/>
          </w:tcPr>
          <w:p w14:paraId="719B7E2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Entretiens et réparations</w:t>
            </w:r>
            <w:r>
              <w:rPr>
                <w:rFonts w:eastAsia="Times New Roman"/>
                <w:color w:val="000000"/>
                <w:lang w:eastAsia="fr-FR"/>
              </w:rPr>
              <w:t xml:space="preserve"> (biens immeubles et meubles)</w:t>
            </w:r>
          </w:p>
        </w:tc>
        <w:tc>
          <w:tcPr>
            <w:tcW w:w="61" w:type="pct"/>
            <w:tcBorders>
              <w:top w:val="nil"/>
              <w:left w:val="nil"/>
              <w:bottom w:val="single" w:sz="4" w:space="0" w:color="auto"/>
              <w:right w:val="nil"/>
            </w:tcBorders>
            <w:shd w:val="clear" w:color="000000" w:fill="FFFFFF"/>
            <w:noWrap/>
            <w:vAlign w:val="bottom"/>
            <w:hideMark/>
          </w:tcPr>
          <w:p w14:paraId="754338B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EE2C3D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C7F7AA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1911BF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6EA3DD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2352ADD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5E47B1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9539EC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7FE848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A2EA87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B011E3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4F1070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DA7C30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7F2C14E"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6EEC9A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1BA7F9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ABE2DC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CEF2EA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1EDD4A6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2A7B4E4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5777720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1C5E6E2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519" w:type="pct"/>
            <w:tcBorders>
              <w:top w:val="nil"/>
              <w:left w:val="single" w:sz="4" w:space="0" w:color="auto"/>
              <w:bottom w:val="single" w:sz="4" w:space="0" w:color="auto"/>
              <w:right w:val="nil"/>
            </w:tcBorders>
            <w:shd w:val="clear" w:color="000000" w:fill="FFFFFF"/>
            <w:noWrap/>
            <w:vAlign w:val="bottom"/>
            <w:hideMark/>
          </w:tcPr>
          <w:p w14:paraId="6DB3BDEE"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00" w:type="pct"/>
            <w:tcBorders>
              <w:top w:val="nil"/>
              <w:left w:val="nil"/>
              <w:bottom w:val="single" w:sz="4" w:space="0" w:color="auto"/>
              <w:right w:val="nil"/>
            </w:tcBorders>
            <w:shd w:val="clear" w:color="000000" w:fill="FFFFFF"/>
            <w:noWrap/>
            <w:vAlign w:val="bottom"/>
            <w:hideMark/>
          </w:tcPr>
          <w:p w14:paraId="238A3A6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8EFBE2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05F19F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B72ED5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3091F9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00EBC8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0634F7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single" w:sz="4" w:space="0" w:color="auto"/>
              <w:bottom w:val="single" w:sz="4" w:space="0" w:color="auto"/>
              <w:right w:val="nil"/>
            </w:tcBorders>
            <w:shd w:val="clear" w:color="000000" w:fill="FFFFFF"/>
            <w:noWrap/>
            <w:vAlign w:val="bottom"/>
            <w:hideMark/>
          </w:tcPr>
          <w:p w14:paraId="2CEDADC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53081D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0F1C0B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57AFB6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A0A9C5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41CA93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A94AD9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4D4A1C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C4EDE9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8BDAFB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00A615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945DF8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689C7D6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r>
      <w:tr w:rsidR="008A0CE6" w:rsidRPr="00123033" w14:paraId="5CB0C082" w14:textId="77777777" w:rsidTr="007635CB">
        <w:trPr>
          <w:trHeight w:val="420"/>
        </w:trPr>
        <w:tc>
          <w:tcPr>
            <w:tcW w:w="61" w:type="pct"/>
            <w:tcBorders>
              <w:top w:val="nil"/>
              <w:left w:val="nil"/>
              <w:bottom w:val="nil"/>
              <w:right w:val="nil"/>
            </w:tcBorders>
            <w:shd w:val="clear" w:color="000000" w:fill="FFFFFF"/>
            <w:noWrap/>
            <w:vAlign w:val="bottom"/>
            <w:hideMark/>
          </w:tcPr>
          <w:p w14:paraId="74433CC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835" w:type="pct"/>
            <w:tcBorders>
              <w:top w:val="single" w:sz="4" w:space="0" w:color="auto"/>
              <w:left w:val="single" w:sz="4" w:space="0" w:color="auto"/>
              <w:bottom w:val="single" w:sz="4" w:space="0" w:color="auto"/>
              <w:right w:val="nil"/>
            </w:tcBorders>
            <w:shd w:val="clear" w:color="auto" w:fill="auto"/>
            <w:noWrap/>
            <w:vAlign w:val="center"/>
            <w:hideMark/>
          </w:tcPr>
          <w:p w14:paraId="527F40E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Fourniture</w:t>
            </w:r>
            <w:r>
              <w:rPr>
                <w:rFonts w:eastAsia="Times New Roman"/>
                <w:color w:val="000000"/>
                <w:lang w:eastAsia="fr-FR"/>
              </w:rPr>
              <w:t>s</w:t>
            </w:r>
            <w:r w:rsidRPr="005416D8">
              <w:rPr>
                <w:rFonts w:eastAsia="Times New Roman"/>
                <w:color w:val="000000"/>
                <w:lang w:eastAsia="fr-FR"/>
              </w:rPr>
              <w:t xml:space="preserve"> de bureau</w:t>
            </w:r>
          </w:p>
        </w:tc>
        <w:tc>
          <w:tcPr>
            <w:tcW w:w="61" w:type="pct"/>
            <w:tcBorders>
              <w:top w:val="nil"/>
              <w:left w:val="nil"/>
              <w:bottom w:val="single" w:sz="4" w:space="0" w:color="auto"/>
              <w:right w:val="nil"/>
            </w:tcBorders>
            <w:shd w:val="clear" w:color="000000" w:fill="FFFFFF"/>
            <w:noWrap/>
            <w:vAlign w:val="bottom"/>
            <w:hideMark/>
          </w:tcPr>
          <w:p w14:paraId="76EA017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A47DFE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26512C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A8D69A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E1B08F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0E336EF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634593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14F4CE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A45FD0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A09D25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5D700C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4460D2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E73DEB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E3335B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DA0B2A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8F19BB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7EF6B0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6EB056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713B0A1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00FE439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35738C7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2CE062D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519" w:type="pct"/>
            <w:tcBorders>
              <w:top w:val="nil"/>
              <w:left w:val="single" w:sz="4" w:space="0" w:color="auto"/>
              <w:bottom w:val="single" w:sz="4" w:space="0" w:color="auto"/>
              <w:right w:val="nil"/>
            </w:tcBorders>
            <w:shd w:val="clear" w:color="000000" w:fill="FFFFFF"/>
            <w:noWrap/>
            <w:vAlign w:val="bottom"/>
            <w:hideMark/>
          </w:tcPr>
          <w:p w14:paraId="373C742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00" w:type="pct"/>
            <w:tcBorders>
              <w:top w:val="nil"/>
              <w:left w:val="nil"/>
              <w:bottom w:val="single" w:sz="4" w:space="0" w:color="auto"/>
              <w:right w:val="nil"/>
            </w:tcBorders>
            <w:shd w:val="clear" w:color="000000" w:fill="FFFFFF"/>
            <w:noWrap/>
            <w:vAlign w:val="bottom"/>
            <w:hideMark/>
          </w:tcPr>
          <w:p w14:paraId="253FB4F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80D0F5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812404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F384B5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DB026B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9CB3FE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55E9A6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single" w:sz="4" w:space="0" w:color="auto"/>
              <w:bottom w:val="single" w:sz="4" w:space="0" w:color="auto"/>
              <w:right w:val="nil"/>
            </w:tcBorders>
            <w:shd w:val="clear" w:color="000000" w:fill="FFFFFF"/>
            <w:noWrap/>
            <w:vAlign w:val="bottom"/>
            <w:hideMark/>
          </w:tcPr>
          <w:p w14:paraId="7956C22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0623BD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39F590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327A09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249618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430591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DD7367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450CB3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A90FD7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759454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6C4913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E03903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29C098C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r>
      <w:tr w:rsidR="008A0CE6" w:rsidRPr="00123033" w14:paraId="4BA8B6B8" w14:textId="77777777" w:rsidTr="007635CB">
        <w:trPr>
          <w:trHeight w:val="414"/>
        </w:trPr>
        <w:tc>
          <w:tcPr>
            <w:tcW w:w="61" w:type="pct"/>
            <w:tcBorders>
              <w:top w:val="nil"/>
              <w:left w:val="nil"/>
              <w:bottom w:val="nil"/>
              <w:right w:val="nil"/>
            </w:tcBorders>
            <w:shd w:val="clear" w:color="000000" w:fill="FFFFFF"/>
            <w:noWrap/>
            <w:vAlign w:val="bottom"/>
            <w:hideMark/>
          </w:tcPr>
          <w:p w14:paraId="03D6355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835" w:type="pct"/>
            <w:tcBorders>
              <w:top w:val="single" w:sz="4" w:space="0" w:color="auto"/>
              <w:left w:val="single" w:sz="4" w:space="0" w:color="auto"/>
              <w:bottom w:val="single" w:sz="4" w:space="0" w:color="auto"/>
              <w:right w:val="nil"/>
            </w:tcBorders>
            <w:shd w:val="clear" w:color="auto" w:fill="auto"/>
            <w:noWrap/>
            <w:vAlign w:val="center"/>
            <w:hideMark/>
          </w:tcPr>
          <w:p w14:paraId="4BC9E71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Imprimés et fiches</w:t>
            </w:r>
          </w:p>
        </w:tc>
        <w:tc>
          <w:tcPr>
            <w:tcW w:w="61" w:type="pct"/>
            <w:tcBorders>
              <w:top w:val="nil"/>
              <w:left w:val="nil"/>
              <w:bottom w:val="single" w:sz="4" w:space="0" w:color="auto"/>
              <w:right w:val="nil"/>
            </w:tcBorders>
            <w:shd w:val="clear" w:color="000000" w:fill="FFFFFF"/>
            <w:noWrap/>
            <w:vAlign w:val="bottom"/>
            <w:hideMark/>
          </w:tcPr>
          <w:p w14:paraId="1BB3EB1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04EF45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FFFF09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8BE966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29D697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5BE448A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FC43EF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6B0F6E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DFBEB7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484B98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2CF2C1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0DB4E5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8592D3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029282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5F6DD7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A9C564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AA6FFD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3B0D1D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616EE19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75D08E5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5CF21D9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4F66E0E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519" w:type="pct"/>
            <w:tcBorders>
              <w:top w:val="nil"/>
              <w:left w:val="single" w:sz="4" w:space="0" w:color="auto"/>
              <w:bottom w:val="single" w:sz="4" w:space="0" w:color="auto"/>
              <w:right w:val="nil"/>
            </w:tcBorders>
            <w:shd w:val="clear" w:color="000000" w:fill="FFFFFF"/>
            <w:noWrap/>
            <w:vAlign w:val="bottom"/>
            <w:hideMark/>
          </w:tcPr>
          <w:p w14:paraId="38CE179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00" w:type="pct"/>
            <w:tcBorders>
              <w:top w:val="nil"/>
              <w:left w:val="nil"/>
              <w:bottom w:val="single" w:sz="4" w:space="0" w:color="auto"/>
              <w:right w:val="nil"/>
            </w:tcBorders>
            <w:shd w:val="clear" w:color="000000" w:fill="FFFFFF"/>
            <w:noWrap/>
            <w:vAlign w:val="bottom"/>
            <w:hideMark/>
          </w:tcPr>
          <w:p w14:paraId="556AEADE"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1C134A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C0D6A4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9B39C9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A8BE3A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3A9C62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32488E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single" w:sz="4" w:space="0" w:color="auto"/>
              <w:bottom w:val="single" w:sz="4" w:space="0" w:color="auto"/>
              <w:right w:val="nil"/>
            </w:tcBorders>
            <w:shd w:val="clear" w:color="000000" w:fill="FFFFFF"/>
            <w:noWrap/>
            <w:vAlign w:val="bottom"/>
            <w:hideMark/>
          </w:tcPr>
          <w:p w14:paraId="0BA42C7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44A3CA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F04A1D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FC1752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BB8D81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D46287E"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78C509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CFBF95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9991B3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1B668E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DE2F77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73BE3F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5FA4ADB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r>
      <w:tr w:rsidR="008A0CE6" w:rsidRPr="00123033" w14:paraId="60108BAE" w14:textId="77777777" w:rsidTr="007635CB">
        <w:trPr>
          <w:trHeight w:val="408"/>
        </w:trPr>
        <w:tc>
          <w:tcPr>
            <w:tcW w:w="61" w:type="pct"/>
            <w:tcBorders>
              <w:top w:val="nil"/>
              <w:left w:val="nil"/>
              <w:bottom w:val="nil"/>
              <w:right w:val="nil"/>
            </w:tcBorders>
            <w:shd w:val="clear" w:color="000000" w:fill="FFFFFF"/>
            <w:noWrap/>
            <w:vAlign w:val="bottom"/>
            <w:hideMark/>
          </w:tcPr>
          <w:p w14:paraId="2276930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835" w:type="pct"/>
            <w:tcBorders>
              <w:top w:val="single" w:sz="4" w:space="0" w:color="auto"/>
              <w:left w:val="single" w:sz="4" w:space="0" w:color="auto"/>
              <w:bottom w:val="single" w:sz="4" w:space="0" w:color="auto"/>
              <w:right w:val="nil"/>
            </w:tcBorders>
            <w:shd w:val="clear" w:color="auto" w:fill="auto"/>
            <w:noWrap/>
            <w:vAlign w:val="center"/>
            <w:hideMark/>
          </w:tcPr>
          <w:p w14:paraId="39F23EE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Produits d'entretiens</w:t>
            </w:r>
          </w:p>
        </w:tc>
        <w:tc>
          <w:tcPr>
            <w:tcW w:w="61" w:type="pct"/>
            <w:tcBorders>
              <w:top w:val="nil"/>
              <w:left w:val="nil"/>
              <w:bottom w:val="single" w:sz="4" w:space="0" w:color="auto"/>
              <w:right w:val="nil"/>
            </w:tcBorders>
            <w:shd w:val="clear" w:color="000000" w:fill="FFFFFF"/>
            <w:noWrap/>
            <w:vAlign w:val="bottom"/>
            <w:hideMark/>
          </w:tcPr>
          <w:p w14:paraId="1D638D2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F2A6F8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A05528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93BDFA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8FF147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2CC1893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7BA480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06A9CE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511E14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9FCEDD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73DF54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EF67A6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0C2BFA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A4005D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52E146E"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3D28BC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F49975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53F4E4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08AACEB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1BC8081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63EA044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23B3406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519" w:type="pct"/>
            <w:tcBorders>
              <w:top w:val="nil"/>
              <w:left w:val="single" w:sz="4" w:space="0" w:color="auto"/>
              <w:bottom w:val="single" w:sz="4" w:space="0" w:color="auto"/>
              <w:right w:val="nil"/>
            </w:tcBorders>
            <w:shd w:val="clear" w:color="000000" w:fill="FFFFFF"/>
            <w:noWrap/>
            <w:vAlign w:val="bottom"/>
            <w:hideMark/>
          </w:tcPr>
          <w:p w14:paraId="2EB9BD9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00" w:type="pct"/>
            <w:tcBorders>
              <w:top w:val="nil"/>
              <w:left w:val="nil"/>
              <w:bottom w:val="single" w:sz="4" w:space="0" w:color="auto"/>
              <w:right w:val="nil"/>
            </w:tcBorders>
            <w:shd w:val="clear" w:color="000000" w:fill="FFFFFF"/>
            <w:noWrap/>
            <w:vAlign w:val="bottom"/>
            <w:hideMark/>
          </w:tcPr>
          <w:p w14:paraId="26AB9A2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045C8E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037F2C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D694EA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BFB236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C89EBE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22AD8E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single" w:sz="4" w:space="0" w:color="auto"/>
              <w:bottom w:val="single" w:sz="4" w:space="0" w:color="auto"/>
              <w:right w:val="nil"/>
            </w:tcBorders>
            <w:shd w:val="clear" w:color="000000" w:fill="FFFFFF"/>
            <w:noWrap/>
            <w:vAlign w:val="bottom"/>
            <w:hideMark/>
          </w:tcPr>
          <w:p w14:paraId="40CFD86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0ACDF8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3070F5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0E3336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738A6E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3672C3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8189E2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377823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ACBB8E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482050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B06FE4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656FBB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520334E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r>
      <w:tr w:rsidR="008A0CE6" w:rsidRPr="00123033" w14:paraId="71DE7BE0" w14:textId="77777777" w:rsidTr="00C22032">
        <w:trPr>
          <w:trHeight w:val="559"/>
        </w:trPr>
        <w:tc>
          <w:tcPr>
            <w:tcW w:w="61" w:type="pct"/>
            <w:tcBorders>
              <w:top w:val="nil"/>
              <w:left w:val="nil"/>
              <w:bottom w:val="nil"/>
              <w:right w:val="nil"/>
            </w:tcBorders>
            <w:shd w:val="clear" w:color="000000" w:fill="FFFFFF"/>
            <w:noWrap/>
            <w:vAlign w:val="bottom"/>
            <w:hideMark/>
          </w:tcPr>
          <w:p w14:paraId="75CB7A4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835" w:type="pct"/>
            <w:tcBorders>
              <w:top w:val="single" w:sz="4" w:space="0" w:color="auto"/>
              <w:left w:val="single" w:sz="4" w:space="0" w:color="auto"/>
              <w:bottom w:val="single" w:sz="4" w:space="0" w:color="auto"/>
              <w:right w:val="nil"/>
            </w:tcBorders>
            <w:shd w:val="clear" w:color="auto" w:fill="auto"/>
            <w:noWrap/>
            <w:vAlign w:val="center"/>
            <w:hideMark/>
          </w:tcPr>
          <w:p w14:paraId="1A1F27D3" w14:textId="0A4CEDBC"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xml:space="preserve">Autres </w:t>
            </w:r>
            <w:r>
              <w:rPr>
                <w:rFonts w:eastAsia="Times New Roman"/>
                <w:color w:val="000000"/>
                <w:lang w:eastAsia="fr-FR"/>
              </w:rPr>
              <w:t xml:space="preserve">dépenses de </w:t>
            </w:r>
            <w:r w:rsidRPr="005416D8">
              <w:rPr>
                <w:rFonts w:eastAsia="Times New Roman"/>
                <w:color w:val="000000"/>
                <w:lang w:eastAsia="fr-FR"/>
              </w:rPr>
              <w:t>fonctionnement</w:t>
            </w:r>
            <w:r>
              <w:rPr>
                <w:rFonts w:eastAsia="Times New Roman"/>
                <w:color w:val="000000"/>
                <w:lang w:eastAsia="fr-FR"/>
              </w:rPr>
              <w:t xml:space="preserve"> (carburant, eau, électricité</w:t>
            </w:r>
            <w:r w:rsidR="005439AF">
              <w:rPr>
                <w:rFonts w:eastAsia="Times New Roman"/>
                <w:color w:val="000000"/>
                <w:lang w:eastAsia="fr-FR"/>
              </w:rPr>
              <w:t xml:space="preserve"> internet,</w:t>
            </w:r>
            <w:r>
              <w:rPr>
                <w:rFonts w:eastAsia="Times New Roman"/>
                <w:color w:val="000000"/>
                <w:lang w:eastAsia="fr-FR"/>
              </w:rPr>
              <w:t xml:space="preserve"> téléphone…)</w:t>
            </w:r>
          </w:p>
        </w:tc>
        <w:tc>
          <w:tcPr>
            <w:tcW w:w="61" w:type="pct"/>
            <w:tcBorders>
              <w:top w:val="nil"/>
              <w:left w:val="nil"/>
              <w:bottom w:val="single" w:sz="4" w:space="0" w:color="auto"/>
              <w:right w:val="nil"/>
            </w:tcBorders>
            <w:shd w:val="clear" w:color="000000" w:fill="FFFFFF"/>
            <w:noWrap/>
            <w:vAlign w:val="bottom"/>
            <w:hideMark/>
          </w:tcPr>
          <w:p w14:paraId="3847934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CEB066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F60986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7C4314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CA2C2D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1B1A64D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E9C3E3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B0A915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F77025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3A1728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3B2DA3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F69520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67CDAA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EDCA86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2358E0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0B9659E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20448D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96B29F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3F36862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29C49B2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7681B22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689BC9A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519" w:type="pct"/>
            <w:tcBorders>
              <w:top w:val="nil"/>
              <w:left w:val="single" w:sz="4" w:space="0" w:color="auto"/>
              <w:bottom w:val="single" w:sz="4" w:space="0" w:color="auto"/>
              <w:right w:val="nil"/>
            </w:tcBorders>
            <w:shd w:val="clear" w:color="000000" w:fill="FFFFFF"/>
            <w:noWrap/>
            <w:vAlign w:val="bottom"/>
            <w:hideMark/>
          </w:tcPr>
          <w:p w14:paraId="3B94A71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00" w:type="pct"/>
            <w:tcBorders>
              <w:top w:val="nil"/>
              <w:left w:val="nil"/>
              <w:bottom w:val="single" w:sz="4" w:space="0" w:color="auto"/>
              <w:right w:val="nil"/>
            </w:tcBorders>
            <w:shd w:val="clear" w:color="000000" w:fill="FFFFFF"/>
            <w:noWrap/>
            <w:vAlign w:val="bottom"/>
            <w:hideMark/>
          </w:tcPr>
          <w:p w14:paraId="50DC2FB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A1F8F6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7CDD31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E27DD5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A623C9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55BBA10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A1E905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single" w:sz="4" w:space="0" w:color="auto"/>
              <w:bottom w:val="single" w:sz="4" w:space="0" w:color="auto"/>
              <w:right w:val="nil"/>
            </w:tcBorders>
            <w:shd w:val="clear" w:color="000000" w:fill="FFFFFF"/>
            <w:noWrap/>
            <w:vAlign w:val="bottom"/>
            <w:hideMark/>
          </w:tcPr>
          <w:p w14:paraId="219550C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848819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0A13B0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462510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ACBA9C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123CF32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47494AC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61C5A64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7689D02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200375D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FCD3EF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nil"/>
            </w:tcBorders>
            <w:shd w:val="clear" w:color="000000" w:fill="FFFFFF"/>
            <w:noWrap/>
            <w:vAlign w:val="bottom"/>
            <w:hideMark/>
          </w:tcPr>
          <w:p w14:paraId="3FF5F6A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single" w:sz="4" w:space="0" w:color="auto"/>
              <w:right w:val="single" w:sz="4" w:space="0" w:color="auto"/>
            </w:tcBorders>
            <w:shd w:val="clear" w:color="000000" w:fill="FFFFFF"/>
            <w:noWrap/>
            <w:vAlign w:val="bottom"/>
            <w:hideMark/>
          </w:tcPr>
          <w:p w14:paraId="5A044BD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r>
      <w:tr w:rsidR="008A0CE6" w:rsidRPr="00123033" w14:paraId="3AD121B2" w14:textId="77777777" w:rsidTr="00D40607">
        <w:trPr>
          <w:trHeight w:val="559"/>
        </w:trPr>
        <w:tc>
          <w:tcPr>
            <w:tcW w:w="61" w:type="pct"/>
            <w:tcBorders>
              <w:top w:val="nil"/>
              <w:left w:val="nil"/>
              <w:bottom w:val="nil"/>
              <w:right w:val="nil"/>
            </w:tcBorders>
            <w:shd w:val="clear" w:color="000000" w:fill="FFFFFF"/>
            <w:noWrap/>
            <w:vAlign w:val="bottom"/>
            <w:hideMark/>
          </w:tcPr>
          <w:p w14:paraId="7F433B7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835" w:type="pct"/>
            <w:tcBorders>
              <w:top w:val="single" w:sz="4" w:space="0" w:color="auto"/>
              <w:left w:val="single" w:sz="4" w:space="0" w:color="auto"/>
              <w:bottom w:val="single" w:sz="4" w:space="0" w:color="auto"/>
              <w:right w:val="nil"/>
            </w:tcBorders>
            <w:shd w:val="clear" w:color="auto" w:fill="auto"/>
            <w:noWrap/>
            <w:vAlign w:val="center"/>
            <w:hideMark/>
          </w:tcPr>
          <w:p w14:paraId="514DC84E"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Investissement</w:t>
            </w:r>
            <w:r>
              <w:rPr>
                <w:rFonts w:eastAsia="Times New Roman"/>
                <w:color w:val="000000"/>
                <w:lang w:eastAsia="fr-FR"/>
              </w:rPr>
              <w:t>s (bâtiments, matériel et mobilier de bureau…)</w:t>
            </w:r>
          </w:p>
        </w:tc>
        <w:tc>
          <w:tcPr>
            <w:tcW w:w="61" w:type="pct"/>
            <w:tcBorders>
              <w:top w:val="nil"/>
              <w:left w:val="nil"/>
              <w:bottom w:val="nil"/>
              <w:right w:val="nil"/>
            </w:tcBorders>
            <w:shd w:val="clear" w:color="000000" w:fill="FFFFFF"/>
            <w:noWrap/>
            <w:vAlign w:val="bottom"/>
            <w:hideMark/>
          </w:tcPr>
          <w:p w14:paraId="300A447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14F11A7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0091188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5966CFF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5844A67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single" w:sz="4" w:space="0" w:color="auto"/>
            </w:tcBorders>
            <w:shd w:val="clear" w:color="000000" w:fill="FFFFFF"/>
            <w:noWrap/>
            <w:vAlign w:val="bottom"/>
            <w:hideMark/>
          </w:tcPr>
          <w:p w14:paraId="5CB3454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6476708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2EC8489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5496406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2332281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5639687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7369F3E6"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42BEA7C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273671D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6EBA90C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0650572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532BD2D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5345AA3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single" w:sz="4" w:space="0" w:color="auto"/>
            </w:tcBorders>
            <w:shd w:val="clear" w:color="000000" w:fill="FFFFFF"/>
            <w:noWrap/>
            <w:vAlign w:val="bottom"/>
            <w:hideMark/>
          </w:tcPr>
          <w:p w14:paraId="329F43A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22F3A222"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779FAFD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442AB65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519" w:type="pct"/>
            <w:tcBorders>
              <w:top w:val="nil"/>
              <w:left w:val="single" w:sz="4" w:space="0" w:color="auto"/>
              <w:bottom w:val="nil"/>
              <w:right w:val="nil"/>
            </w:tcBorders>
            <w:shd w:val="clear" w:color="000000" w:fill="FFFFFF"/>
            <w:noWrap/>
            <w:vAlign w:val="bottom"/>
            <w:hideMark/>
          </w:tcPr>
          <w:p w14:paraId="35A2B1AD"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100" w:type="pct"/>
            <w:tcBorders>
              <w:top w:val="nil"/>
              <w:left w:val="nil"/>
              <w:bottom w:val="nil"/>
              <w:right w:val="nil"/>
            </w:tcBorders>
            <w:shd w:val="clear" w:color="000000" w:fill="FFFFFF"/>
            <w:noWrap/>
            <w:vAlign w:val="bottom"/>
            <w:hideMark/>
          </w:tcPr>
          <w:p w14:paraId="3D8713E9"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0213B83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498F2FB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15270EA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1669CE80"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7423AFF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18223155"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single" w:sz="4" w:space="0" w:color="auto"/>
              <w:bottom w:val="nil"/>
              <w:right w:val="nil"/>
            </w:tcBorders>
            <w:shd w:val="clear" w:color="000000" w:fill="FFFFFF"/>
            <w:noWrap/>
            <w:vAlign w:val="bottom"/>
            <w:hideMark/>
          </w:tcPr>
          <w:p w14:paraId="72CB4FE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7CC67DA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65CF7D5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6408F87A"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47315A27"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4B5C7158"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34751B61"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0BA82CFC"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4DD283BB"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2014820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4DCC8834"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nil"/>
            </w:tcBorders>
            <w:shd w:val="clear" w:color="000000" w:fill="FFFFFF"/>
            <w:noWrap/>
            <w:vAlign w:val="bottom"/>
            <w:hideMark/>
          </w:tcPr>
          <w:p w14:paraId="3A9207EF"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c>
          <w:tcPr>
            <w:tcW w:w="61" w:type="pct"/>
            <w:tcBorders>
              <w:top w:val="nil"/>
              <w:left w:val="nil"/>
              <w:bottom w:val="nil"/>
              <w:right w:val="single" w:sz="4" w:space="0" w:color="auto"/>
            </w:tcBorders>
            <w:shd w:val="clear" w:color="000000" w:fill="FFFFFF"/>
            <w:noWrap/>
            <w:vAlign w:val="bottom"/>
            <w:hideMark/>
          </w:tcPr>
          <w:p w14:paraId="0F473BE3" w14:textId="77777777" w:rsidR="007635CB" w:rsidRPr="005416D8" w:rsidRDefault="007635CB" w:rsidP="00C22032">
            <w:pPr>
              <w:spacing w:after="0" w:line="240" w:lineRule="auto"/>
              <w:rPr>
                <w:rFonts w:eastAsia="Times New Roman"/>
                <w:color w:val="000000"/>
                <w:lang w:eastAsia="fr-FR"/>
              </w:rPr>
            </w:pPr>
            <w:r w:rsidRPr="005416D8">
              <w:rPr>
                <w:rFonts w:eastAsia="Times New Roman"/>
                <w:color w:val="000000"/>
                <w:lang w:eastAsia="fr-FR"/>
              </w:rPr>
              <w:t> </w:t>
            </w:r>
          </w:p>
        </w:tc>
      </w:tr>
      <w:tr w:rsidR="008A0CE6" w:rsidRPr="00123033" w14:paraId="0BEF2BE5" w14:textId="77777777" w:rsidTr="00C22032">
        <w:trPr>
          <w:trHeight w:val="559"/>
        </w:trPr>
        <w:tc>
          <w:tcPr>
            <w:tcW w:w="61" w:type="pct"/>
            <w:tcBorders>
              <w:top w:val="nil"/>
              <w:left w:val="nil"/>
              <w:bottom w:val="nil"/>
              <w:right w:val="nil"/>
            </w:tcBorders>
            <w:shd w:val="clear" w:color="000000" w:fill="FFFFFF"/>
            <w:noWrap/>
            <w:vAlign w:val="bottom"/>
          </w:tcPr>
          <w:p w14:paraId="4BA9641D" w14:textId="77777777" w:rsidR="00D40607" w:rsidRPr="005416D8" w:rsidRDefault="00D40607" w:rsidP="00C22032">
            <w:pPr>
              <w:spacing w:after="0" w:line="240" w:lineRule="auto"/>
              <w:rPr>
                <w:rFonts w:eastAsia="Times New Roman"/>
                <w:color w:val="000000"/>
                <w:lang w:eastAsia="fr-FR"/>
              </w:rPr>
            </w:pPr>
          </w:p>
        </w:tc>
        <w:tc>
          <w:tcPr>
            <w:tcW w:w="1835" w:type="pct"/>
            <w:tcBorders>
              <w:top w:val="single" w:sz="4" w:space="0" w:color="auto"/>
              <w:left w:val="single" w:sz="4" w:space="0" w:color="auto"/>
              <w:bottom w:val="single" w:sz="4" w:space="0" w:color="auto"/>
              <w:right w:val="nil"/>
            </w:tcBorders>
            <w:shd w:val="clear" w:color="auto" w:fill="auto"/>
            <w:noWrap/>
            <w:vAlign w:val="center"/>
          </w:tcPr>
          <w:p w14:paraId="3C729BBB" w14:textId="2132B12D" w:rsidR="00D40607" w:rsidRPr="005416D8" w:rsidRDefault="00D40607" w:rsidP="00C22032">
            <w:pPr>
              <w:spacing w:after="0" w:line="240" w:lineRule="auto"/>
              <w:rPr>
                <w:rFonts w:eastAsia="Times New Roman"/>
                <w:color w:val="000000"/>
                <w:lang w:eastAsia="fr-FR"/>
              </w:rPr>
            </w:pPr>
            <w:r>
              <w:rPr>
                <w:rFonts w:eastAsia="Times New Roman"/>
                <w:color w:val="000000"/>
                <w:lang w:eastAsia="fr-FR"/>
              </w:rPr>
              <w:t>TOTAL</w:t>
            </w:r>
          </w:p>
        </w:tc>
        <w:tc>
          <w:tcPr>
            <w:tcW w:w="61" w:type="pct"/>
            <w:tcBorders>
              <w:top w:val="nil"/>
              <w:left w:val="nil"/>
              <w:bottom w:val="single" w:sz="4" w:space="0" w:color="auto"/>
              <w:right w:val="nil"/>
            </w:tcBorders>
            <w:shd w:val="clear" w:color="000000" w:fill="FFFFFF"/>
            <w:noWrap/>
            <w:vAlign w:val="bottom"/>
          </w:tcPr>
          <w:p w14:paraId="13CD2928"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40B09D4D"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528F6E89"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63905642"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334A0FAC"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single" w:sz="4" w:space="0" w:color="auto"/>
            </w:tcBorders>
            <w:shd w:val="clear" w:color="000000" w:fill="FFFFFF"/>
            <w:noWrap/>
            <w:vAlign w:val="bottom"/>
          </w:tcPr>
          <w:p w14:paraId="3B481054"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56A72DFF"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669C746A"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1B2AEC1D"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58B0D3B3"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12B65897"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7871552B"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2EDD5B4B"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7D040BB5"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1F421930"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45CD18C9"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683CA265"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792EF28D"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single" w:sz="4" w:space="0" w:color="auto"/>
            </w:tcBorders>
            <w:shd w:val="clear" w:color="000000" w:fill="FFFFFF"/>
            <w:noWrap/>
            <w:vAlign w:val="bottom"/>
          </w:tcPr>
          <w:p w14:paraId="191C00B7"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nil"/>
              <w:right w:val="nil"/>
            </w:tcBorders>
            <w:shd w:val="clear" w:color="000000" w:fill="FFFFFF"/>
            <w:noWrap/>
            <w:vAlign w:val="bottom"/>
          </w:tcPr>
          <w:p w14:paraId="625418C3"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nil"/>
              <w:right w:val="nil"/>
            </w:tcBorders>
            <w:shd w:val="clear" w:color="000000" w:fill="FFFFFF"/>
            <w:noWrap/>
            <w:vAlign w:val="bottom"/>
          </w:tcPr>
          <w:p w14:paraId="4F46D817"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nil"/>
              <w:right w:val="nil"/>
            </w:tcBorders>
            <w:shd w:val="clear" w:color="000000" w:fill="FFFFFF"/>
            <w:noWrap/>
            <w:vAlign w:val="bottom"/>
          </w:tcPr>
          <w:p w14:paraId="6BDCCFBB" w14:textId="77777777" w:rsidR="00D40607" w:rsidRPr="005416D8" w:rsidRDefault="00D40607" w:rsidP="00C22032">
            <w:pPr>
              <w:spacing w:after="0" w:line="240" w:lineRule="auto"/>
              <w:rPr>
                <w:rFonts w:eastAsia="Times New Roman"/>
                <w:color w:val="000000"/>
                <w:lang w:eastAsia="fr-FR"/>
              </w:rPr>
            </w:pPr>
          </w:p>
        </w:tc>
        <w:tc>
          <w:tcPr>
            <w:tcW w:w="519" w:type="pct"/>
            <w:tcBorders>
              <w:top w:val="nil"/>
              <w:left w:val="single" w:sz="4" w:space="0" w:color="auto"/>
              <w:bottom w:val="single" w:sz="4" w:space="0" w:color="auto"/>
              <w:right w:val="nil"/>
            </w:tcBorders>
            <w:shd w:val="clear" w:color="000000" w:fill="FFFFFF"/>
            <w:noWrap/>
            <w:vAlign w:val="bottom"/>
          </w:tcPr>
          <w:p w14:paraId="111A2FEC" w14:textId="7DFE55E8" w:rsidR="00D40607" w:rsidRPr="005416D8" w:rsidRDefault="00D40607" w:rsidP="00C22032">
            <w:pPr>
              <w:spacing w:after="0" w:line="240" w:lineRule="auto"/>
              <w:rPr>
                <w:rFonts w:eastAsia="Times New Roman"/>
                <w:color w:val="000000"/>
                <w:lang w:eastAsia="fr-FR"/>
              </w:rPr>
            </w:pPr>
            <w:r>
              <w:rPr>
                <w:rFonts w:eastAsia="Times New Roman"/>
                <w:color w:val="000000"/>
                <w:lang w:eastAsia="fr-FR"/>
              </w:rPr>
              <w:t>TOTAL</w:t>
            </w:r>
          </w:p>
        </w:tc>
        <w:tc>
          <w:tcPr>
            <w:tcW w:w="100" w:type="pct"/>
            <w:tcBorders>
              <w:top w:val="nil"/>
              <w:left w:val="nil"/>
              <w:bottom w:val="single" w:sz="4" w:space="0" w:color="auto"/>
              <w:right w:val="nil"/>
            </w:tcBorders>
            <w:shd w:val="clear" w:color="000000" w:fill="FFFFFF"/>
            <w:noWrap/>
            <w:vAlign w:val="bottom"/>
          </w:tcPr>
          <w:p w14:paraId="34AD354B"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73E25FCD"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4E822858"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72528EF5"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644348C9"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044C238F"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77FCE4EF"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single" w:sz="4" w:space="0" w:color="auto"/>
              <w:bottom w:val="single" w:sz="4" w:space="0" w:color="auto"/>
              <w:right w:val="nil"/>
            </w:tcBorders>
            <w:shd w:val="clear" w:color="000000" w:fill="FFFFFF"/>
            <w:noWrap/>
            <w:vAlign w:val="bottom"/>
          </w:tcPr>
          <w:p w14:paraId="3BE7A9AC"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41650746"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5BD4CF76"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0E27C334"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2678537F"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7127EC0D"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2397A26A"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0B3E815F"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77F5CA36"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2B5B7C5E"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6FBEFAA3"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nil"/>
            </w:tcBorders>
            <w:shd w:val="clear" w:color="000000" w:fill="FFFFFF"/>
            <w:noWrap/>
            <w:vAlign w:val="bottom"/>
          </w:tcPr>
          <w:p w14:paraId="0CA22CEA" w14:textId="77777777" w:rsidR="00D40607" w:rsidRPr="005416D8" w:rsidRDefault="00D40607" w:rsidP="00C22032">
            <w:pPr>
              <w:spacing w:after="0" w:line="240" w:lineRule="auto"/>
              <w:rPr>
                <w:rFonts w:eastAsia="Times New Roman"/>
                <w:color w:val="000000"/>
                <w:lang w:eastAsia="fr-FR"/>
              </w:rPr>
            </w:pPr>
          </w:p>
        </w:tc>
        <w:tc>
          <w:tcPr>
            <w:tcW w:w="61" w:type="pct"/>
            <w:tcBorders>
              <w:top w:val="nil"/>
              <w:left w:val="nil"/>
              <w:bottom w:val="single" w:sz="4" w:space="0" w:color="auto"/>
              <w:right w:val="single" w:sz="4" w:space="0" w:color="auto"/>
            </w:tcBorders>
            <w:shd w:val="clear" w:color="000000" w:fill="FFFFFF"/>
            <w:noWrap/>
            <w:vAlign w:val="bottom"/>
          </w:tcPr>
          <w:p w14:paraId="44A1BD7D" w14:textId="77777777" w:rsidR="00D40607" w:rsidRPr="005416D8" w:rsidRDefault="00D40607" w:rsidP="00C22032">
            <w:pPr>
              <w:spacing w:after="0" w:line="240" w:lineRule="auto"/>
              <w:rPr>
                <w:rFonts w:eastAsia="Times New Roman"/>
                <w:color w:val="000000"/>
                <w:lang w:eastAsia="fr-FR"/>
              </w:rPr>
            </w:pPr>
          </w:p>
        </w:tc>
      </w:tr>
    </w:tbl>
    <w:p w14:paraId="74F4E883" w14:textId="77777777" w:rsidR="003551CD" w:rsidRDefault="003551CD" w:rsidP="007635CB">
      <w:pPr>
        <w:spacing w:after="0" w:line="240" w:lineRule="auto"/>
        <w:rPr>
          <w:rFonts w:eastAsia="Times New Roman"/>
          <w:b/>
          <w:bCs/>
          <w:color w:val="000000"/>
          <w:sz w:val="28"/>
          <w:szCs w:val="28"/>
          <w:lang w:eastAsia="fr-FR"/>
        </w:rPr>
      </w:pPr>
    </w:p>
    <w:p w14:paraId="7288E2E5" w14:textId="77777777" w:rsidR="003551CD" w:rsidRDefault="003551CD" w:rsidP="007635CB">
      <w:pPr>
        <w:spacing w:after="0" w:line="240" w:lineRule="auto"/>
        <w:rPr>
          <w:rFonts w:eastAsia="Times New Roman"/>
          <w:b/>
          <w:bCs/>
          <w:color w:val="000000"/>
          <w:sz w:val="28"/>
          <w:szCs w:val="28"/>
          <w:lang w:eastAsia="fr-FR"/>
        </w:rPr>
      </w:pPr>
    </w:p>
    <w:p w14:paraId="08756E65" w14:textId="77777777" w:rsidR="003551CD" w:rsidRDefault="003551CD" w:rsidP="007635CB">
      <w:pPr>
        <w:spacing w:after="0" w:line="240" w:lineRule="auto"/>
        <w:rPr>
          <w:rFonts w:eastAsia="Times New Roman"/>
          <w:b/>
          <w:bCs/>
          <w:color w:val="000000"/>
          <w:sz w:val="28"/>
          <w:szCs w:val="28"/>
          <w:lang w:eastAsia="fr-FR"/>
        </w:rPr>
      </w:pPr>
    </w:p>
    <w:p w14:paraId="6074581D" w14:textId="1C18CE45" w:rsidR="007635CB" w:rsidRPr="00A95F6F" w:rsidRDefault="003551CD" w:rsidP="007635CB">
      <w:pPr>
        <w:spacing w:after="0" w:line="240" w:lineRule="auto"/>
        <w:rPr>
          <w:rFonts w:eastAsia="Times New Roman"/>
          <w:b/>
          <w:bCs/>
          <w:color w:val="000000"/>
          <w:sz w:val="28"/>
          <w:szCs w:val="28"/>
          <w:lang w:eastAsia="fr-FR"/>
        </w:rPr>
      </w:pPr>
      <w:r>
        <w:rPr>
          <w:rFonts w:eastAsia="Times New Roman"/>
          <w:b/>
          <w:bCs/>
          <w:color w:val="000000"/>
          <w:sz w:val="28"/>
          <w:szCs w:val="28"/>
          <w:lang w:eastAsia="fr-FR"/>
        </w:rPr>
        <w:lastRenderedPageBreak/>
        <w:t>P</w:t>
      </w:r>
      <w:r w:rsidR="007635CB" w:rsidRPr="00A95F6F">
        <w:rPr>
          <w:rFonts w:eastAsia="Times New Roman"/>
          <w:b/>
          <w:bCs/>
          <w:color w:val="000000"/>
          <w:sz w:val="28"/>
          <w:szCs w:val="28"/>
          <w:lang w:eastAsia="fr-FR"/>
        </w:rPr>
        <w:t>ARTIE IV : OBSERVATIONS</w:t>
      </w:r>
    </w:p>
    <w:p w14:paraId="6A652C9F" w14:textId="60932950" w:rsidR="007635CB" w:rsidRDefault="007635CB" w:rsidP="007635CB">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6DB2AB" w14:textId="77777777" w:rsidR="00493444" w:rsidRDefault="00493444"/>
    <w:sectPr w:rsidR="00493444" w:rsidSect="004F32FA">
      <w:footerReference w:type="default" r:id="rId7"/>
      <w:pgSz w:w="16838" w:h="11906" w:orient="landscape"/>
      <w:pgMar w:top="1135"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31EB34" w14:textId="77777777" w:rsidR="008B24CA" w:rsidRDefault="008B24CA" w:rsidP="00581079">
      <w:pPr>
        <w:spacing w:after="0" w:line="240" w:lineRule="auto"/>
      </w:pPr>
      <w:r>
        <w:separator/>
      </w:r>
    </w:p>
  </w:endnote>
  <w:endnote w:type="continuationSeparator" w:id="0">
    <w:p w14:paraId="04267249" w14:textId="77777777" w:rsidR="008B24CA" w:rsidRDefault="008B24CA" w:rsidP="00581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6083996"/>
      <w:docPartObj>
        <w:docPartGallery w:val="Page Numbers (Bottom of Page)"/>
        <w:docPartUnique/>
      </w:docPartObj>
    </w:sdtPr>
    <w:sdtContent>
      <w:sdt>
        <w:sdtPr>
          <w:id w:val="-1769616900"/>
          <w:docPartObj>
            <w:docPartGallery w:val="Page Numbers (Top of Page)"/>
            <w:docPartUnique/>
          </w:docPartObj>
        </w:sdtPr>
        <w:sdtContent>
          <w:p w14:paraId="600EF80D" w14:textId="264F2FB2" w:rsidR="008A0CE6" w:rsidRDefault="008A0CE6">
            <w:pPr>
              <w:pStyle w:val="Pieddepage"/>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E2D99">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E2D99">
              <w:rPr>
                <w:b/>
                <w:bCs/>
                <w:noProof/>
              </w:rPr>
              <w:t>6</w:t>
            </w:r>
            <w:r>
              <w:rPr>
                <w:b/>
                <w:bCs/>
                <w:sz w:val="24"/>
                <w:szCs w:val="24"/>
              </w:rPr>
              <w:fldChar w:fldCharType="end"/>
            </w:r>
          </w:p>
        </w:sdtContent>
      </w:sdt>
    </w:sdtContent>
  </w:sdt>
  <w:p w14:paraId="629A4D1E" w14:textId="77777777" w:rsidR="008A0CE6" w:rsidRDefault="008A0CE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3F63C2" w14:textId="77777777" w:rsidR="008B24CA" w:rsidRDefault="008B24CA" w:rsidP="00581079">
      <w:pPr>
        <w:spacing w:after="0" w:line="240" w:lineRule="auto"/>
      </w:pPr>
      <w:r>
        <w:separator/>
      </w:r>
    </w:p>
  </w:footnote>
  <w:footnote w:type="continuationSeparator" w:id="0">
    <w:p w14:paraId="740FB06F" w14:textId="77777777" w:rsidR="008B24CA" w:rsidRDefault="008B24CA" w:rsidP="005810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610"/>
    <w:rsid w:val="0009074A"/>
    <w:rsid w:val="000C31DD"/>
    <w:rsid w:val="001626EF"/>
    <w:rsid w:val="001A2DD9"/>
    <w:rsid w:val="002652CC"/>
    <w:rsid w:val="00291433"/>
    <w:rsid w:val="002E61B3"/>
    <w:rsid w:val="00341B61"/>
    <w:rsid w:val="003551CD"/>
    <w:rsid w:val="003C590D"/>
    <w:rsid w:val="00493444"/>
    <w:rsid w:val="004B0D30"/>
    <w:rsid w:val="004F32FA"/>
    <w:rsid w:val="0051643A"/>
    <w:rsid w:val="005439AF"/>
    <w:rsid w:val="00581079"/>
    <w:rsid w:val="00643D28"/>
    <w:rsid w:val="006B3C61"/>
    <w:rsid w:val="006D4ED0"/>
    <w:rsid w:val="00713C9C"/>
    <w:rsid w:val="00751ED1"/>
    <w:rsid w:val="007534C6"/>
    <w:rsid w:val="007635CB"/>
    <w:rsid w:val="007B3BE0"/>
    <w:rsid w:val="00874485"/>
    <w:rsid w:val="008A0CE6"/>
    <w:rsid w:val="008B24CA"/>
    <w:rsid w:val="008C291A"/>
    <w:rsid w:val="008D1DFB"/>
    <w:rsid w:val="008D65CD"/>
    <w:rsid w:val="00925235"/>
    <w:rsid w:val="00941DA1"/>
    <w:rsid w:val="0094698D"/>
    <w:rsid w:val="00A052AF"/>
    <w:rsid w:val="00A23150"/>
    <w:rsid w:val="00A363DD"/>
    <w:rsid w:val="00A402AB"/>
    <w:rsid w:val="00AD0287"/>
    <w:rsid w:val="00AE4B13"/>
    <w:rsid w:val="00B046B9"/>
    <w:rsid w:val="00B165F0"/>
    <w:rsid w:val="00B35610"/>
    <w:rsid w:val="00B5334F"/>
    <w:rsid w:val="00B61C91"/>
    <w:rsid w:val="00BC1B39"/>
    <w:rsid w:val="00BD793C"/>
    <w:rsid w:val="00C009CE"/>
    <w:rsid w:val="00C22032"/>
    <w:rsid w:val="00C5632E"/>
    <w:rsid w:val="00D21869"/>
    <w:rsid w:val="00D40607"/>
    <w:rsid w:val="00E15DDE"/>
    <w:rsid w:val="00EC38EC"/>
    <w:rsid w:val="00F61CED"/>
    <w:rsid w:val="00F91F0B"/>
    <w:rsid w:val="00FE2D99"/>
    <w:rsid w:val="00FE5751"/>
    <w:rsid w:val="00FF22B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4FFD9"/>
  <w15:chartTrackingRefBased/>
  <w15:docId w15:val="{814B2831-D26E-4D0D-8D54-433162C16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610"/>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vision">
    <w:name w:val="Revision"/>
    <w:hidden/>
    <w:uiPriority w:val="99"/>
    <w:semiHidden/>
    <w:rsid w:val="008D65CD"/>
    <w:pPr>
      <w:spacing w:after="0" w:line="240" w:lineRule="auto"/>
    </w:pPr>
  </w:style>
  <w:style w:type="character" w:styleId="Marquedecommentaire">
    <w:name w:val="annotation reference"/>
    <w:basedOn w:val="Policepardfaut"/>
    <w:uiPriority w:val="99"/>
    <w:semiHidden/>
    <w:unhideWhenUsed/>
    <w:rsid w:val="006B3C61"/>
    <w:rPr>
      <w:sz w:val="16"/>
      <w:szCs w:val="16"/>
    </w:rPr>
  </w:style>
  <w:style w:type="paragraph" w:styleId="Commentaire">
    <w:name w:val="annotation text"/>
    <w:basedOn w:val="Normal"/>
    <w:link w:val="CommentaireCar"/>
    <w:uiPriority w:val="99"/>
    <w:semiHidden/>
    <w:unhideWhenUsed/>
    <w:rsid w:val="006B3C61"/>
    <w:pPr>
      <w:spacing w:line="240" w:lineRule="auto"/>
    </w:pPr>
    <w:rPr>
      <w:sz w:val="20"/>
      <w:szCs w:val="20"/>
    </w:rPr>
  </w:style>
  <w:style w:type="character" w:customStyle="1" w:styleId="CommentaireCar">
    <w:name w:val="Commentaire Car"/>
    <w:basedOn w:val="Policepardfaut"/>
    <w:link w:val="Commentaire"/>
    <w:uiPriority w:val="99"/>
    <w:semiHidden/>
    <w:rsid w:val="006B3C61"/>
    <w:rPr>
      <w:sz w:val="20"/>
      <w:szCs w:val="20"/>
    </w:rPr>
  </w:style>
  <w:style w:type="paragraph" w:styleId="Objetducommentaire">
    <w:name w:val="annotation subject"/>
    <w:basedOn w:val="Commentaire"/>
    <w:next w:val="Commentaire"/>
    <w:link w:val="ObjetducommentaireCar"/>
    <w:uiPriority w:val="99"/>
    <w:semiHidden/>
    <w:unhideWhenUsed/>
    <w:rsid w:val="006B3C61"/>
    <w:rPr>
      <w:b/>
      <w:bCs/>
    </w:rPr>
  </w:style>
  <w:style w:type="character" w:customStyle="1" w:styleId="ObjetducommentaireCar">
    <w:name w:val="Objet du commentaire Car"/>
    <w:basedOn w:val="CommentaireCar"/>
    <w:link w:val="Objetducommentaire"/>
    <w:uiPriority w:val="99"/>
    <w:semiHidden/>
    <w:rsid w:val="006B3C61"/>
    <w:rPr>
      <w:b/>
      <w:bCs/>
      <w:sz w:val="20"/>
      <w:szCs w:val="20"/>
    </w:rPr>
  </w:style>
  <w:style w:type="paragraph" w:styleId="Textedebulles">
    <w:name w:val="Balloon Text"/>
    <w:basedOn w:val="Normal"/>
    <w:link w:val="TextedebullesCar"/>
    <w:uiPriority w:val="99"/>
    <w:semiHidden/>
    <w:unhideWhenUsed/>
    <w:rsid w:val="00AD028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D0287"/>
    <w:rPr>
      <w:rFonts w:ascii="Segoe UI" w:hAnsi="Segoe UI" w:cs="Segoe UI"/>
      <w:sz w:val="18"/>
      <w:szCs w:val="18"/>
    </w:rPr>
  </w:style>
  <w:style w:type="paragraph" w:styleId="Paragraphedeliste">
    <w:name w:val="List Paragraph"/>
    <w:basedOn w:val="Normal"/>
    <w:uiPriority w:val="34"/>
    <w:qFormat/>
    <w:rsid w:val="00643D28"/>
    <w:pPr>
      <w:ind w:left="720"/>
      <w:contextualSpacing/>
    </w:pPr>
  </w:style>
  <w:style w:type="paragraph" w:styleId="En-tte">
    <w:name w:val="header"/>
    <w:basedOn w:val="Normal"/>
    <w:link w:val="En-tteCar"/>
    <w:uiPriority w:val="99"/>
    <w:unhideWhenUsed/>
    <w:rsid w:val="00581079"/>
    <w:pPr>
      <w:tabs>
        <w:tab w:val="center" w:pos="4680"/>
        <w:tab w:val="right" w:pos="9360"/>
      </w:tabs>
      <w:spacing w:after="0" w:line="240" w:lineRule="auto"/>
    </w:pPr>
  </w:style>
  <w:style w:type="character" w:customStyle="1" w:styleId="En-tteCar">
    <w:name w:val="En-tête Car"/>
    <w:basedOn w:val="Policepardfaut"/>
    <w:link w:val="En-tte"/>
    <w:uiPriority w:val="99"/>
    <w:rsid w:val="00581079"/>
  </w:style>
  <w:style w:type="paragraph" w:styleId="Pieddepage">
    <w:name w:val="footer"/>
    <w:basedOn w:val="Normal"/>
    <w:link w:val="PieddepageCar"/>
    <w:uiPriority w:val="99"/>
    <w:unhideWhenUsed/>
    <w:rsid w:val="00581079"/>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581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6</Pages>
  <Words>1033</Words>
  <Characters>5686</Characters>
  <Application>Microsoft Office Word</Application>
  <DocSecurity>0</DocSecurity>
  <Lines>47</Lines>
  <Paragraphs>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Kokou ETTA-KOFFI</cp:lastModifiedBy>
  <cp:revision>7</cp:revision>
  <dcterms:created xsi:type="dcterms:W3CDTF">2024-02-28T11:15:00Z</dcterms:created>
  <dcterms:modified xsi:type="dcterms:W3CDTF">2024-07-02T14:42:00Z</dcterms:modified>
</cp:coreProperties>
</file>